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A7AFB">
      <w:pPr>
        <w:spacing w:line="240" w:lineRule="auto"/>
        <w:ind w:left="6767" w:right="0" w:firstLine="0"/>
        <w:rPr>
          <w:sz w:val="20"/>
        </w:rPr>
      </w:pPr>
    </w:p>
    <w:p w14:paraId="47306C1F">
      <w:pPr>
        <w:pStyle w:val="7"/>
        <w:rPr>
          <w:sz w:val="40"/>
        </w:rPr>
      </w:pPr>
    </w:p>
    <w:p w14:paraId="2C9C9C5D">
      <w:pPr>
        <w:pStyle w:val="7"/>
        <w:rPr>
          <w:sz w:val="40"/>
        </w:rPr>
      </w:pPr>
    </w:p>
    <w:p w14:paraId="497F7957">
      <w:pPr>
        <w:pStyle w:val="7"/>
        <w:rPr>
          <w:sz w:val="40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2976245" cy="1308100"/>
            <wp:effectExtent l="0" t="0" r="1079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6245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29C62">
      <w:pPr>
        <w:pStyle w:val="7"/>
        <w:rPr>
          <w:sz w:val="40"/>
        </w:rPr>
      </w:pPr>
    </w:p>
    <w:p w14:paraId="5EBB2C79">
      <w:pPr>
        <w:pStyle w:val="7"/>
        <w:rPr>
          <w:sz w:val="40"/>
        </w:rPr>
      </w:pPr>
    </w:p>
    <w:p w14:paraId="26F663C8">
      <w:pPr>
        <w:pStyle w:val="7"/>
        <w:rPr>
          <w:sz w:val="40"/>
        </w:rPr>
      </w:pPr>
    </w:p>
    <w:p w14:paraId="030F0287">
      <w:pPr>
        <w:pStyle w:val="7"/>
        <w:rPr>
          <w:sz w:val="40"/>
        </w:rPr>
      </w:pPr>
    </w:p>
    <w:p w14:paraId="4E4D1452">
      <w:pPr>
        <w:pStyle w:val="7"/>
        <w:rPr>
          <w:sz w:val="40"/>
        </w:rPr>
      </w:pPr>
    </w:p>
    <w:p w14:paraId="6D659759">
      <w:pPr>
        <w:pStyle w:val="7"/>
        <w:spacing w:before="50"/>
        <w:rPr>
          <w:sz w:val="40"/>
        </w:rPr>
      </w:pPr>
    </w:p>
    <w:p w14:paraId="34D663D1">
      <w:pPr>
        <w:pStyle w:val="2"/>
        <w:ind w:left="724" w:right="1006"/>
      </w:pPr>
      <w:r>
        <w:t>ЖШС</w:t>
      </w:r>
      <w:r>
        <w:rPr>
          <w:spacing w:val="-11"/>
        </w:rPr>
        <w:t xml:space="preserve"> </w:t>
      </w:r>
      <w:r>
        <w:t>«</w:t>
      </w:r>
      <w:r>
        <w:rPr>
          <w:lang w:val="ru-RU"/>
        </w:rPr>
        <w:t>Н</w:t>
      </w:r>
      <w:r>
        <w:rPr>
          <w:lang w:val="kk-KZ"/>
        </w:rPr>
        <w:t>ұркәусар</w:t>
      </w:r>
      <w:r>
        <w:rPr>
          <w:rFonts w:hint="default"/>
          <w:lang w:val="kk-KZ"/>
        </w:rPr>
        <w:t>.А</w:t>
      </w:r>
      <w:r>
        <w:t>»</w:t>
      </w:r>
      <w:r>
        <w:rPr>
          <w:spacing w:val="-11"/>
        </w:rPr>
        <w:t xml:space="preserve"> </w:t>
      </w:r>
      <w:r>
        <w:t>бөбекжай</w:t>
      </w:r>
      <w:r>
        <w:rPr>
          <w:spacing w:val="-11"/>
        </w:rPr>
        <w:t xml:space="preserve"> </w:t>
      </w:r>
      <w:r>
        <w:t xml:space="preserve">балабақшаның </w:t>
      </w:r>
      <w:r>
        <w:rPr>
          <w:spacing w:val="-2"/>
        </w:rPr>
        <w:t>әдіскері</w:t>
      </w:r>
    </w:p>
    <w:p w14:paraId="3766C4A2">
      <w:pPr>
        <w:tabs>
          <w:tab w:val="left" w:pos="4224"/>
        </w:tabs>
        <w:spacing w:before="1"/>
        <w:ind w:left="2189" w:right="0" w:firstLine="0"/>
        <w:jc w:val="left"/>
        <w:rPr>
          <w:b/>
          <w:sz w:val="40"/>
        </w:rPr>
      </w:pPr>
      <w:r>
        <w:rPr>
          <w:b/>
          <w:spacing w:val="-2"/>
          <w:sz w:val="40"/>
        </w:rPr>
        <w:t>2023-</w:t>
      </w:r>
      <w:r>
        <w:rPr>
          <w:b/>
          <w:spacing w:val="-4"/>
          <w:sz w:val="40"/>
        </w:rPr>
        <w:t>2024</w:t>
      </w:r>
      <w:r>
        <w:rPr>
          <w:b/>
          <w:sz w:val="40"/>
        </w:rPr>
        <w:tab/>
      </w:r>
      <w:r>
        <w:rPr>
          <w:b/>
          <w:sz w:val="40"/>
        </w:rPr>
        <w:t>жылының</w:t>
      </w:r>
      <w:r>
        <w:rPr>
          <w:b/>
          <w:spacing w:val="40"/>
          <w:w w:val="150"/>
          <w:sz w:val="40"/>
        </w:rPr>
        <w:t xml:space="preserve"> </w:t>
      </w:r>
      <w:r>
        <w:rPr>
          <w:b/>
          <w:sz w:val="40"/>
        </w:rPr>
        <w:t>жылдық</w:t>
      </w:r>
      <w:r>
        <w:rPr>
          <w:b/>
          <w:spacing w:val="42"/>
          <w:w w:val="150"/>
          <w:sz w:val="40"/>
        </w:rPr>
        <w:t xml:space="preserve"> </w:t>
      </w:r>
      <w:r>
        <w:rPr>
          <w:b/>
          <w:spacing w:val="-2"/>
          <w:sz w:val="40"/>
        </w:rPr>
        <w:t>жоспары</w:t>
      </w:r>
    </w:p>
    <w:p w14:paraId="59D3A52D">
      <w:pPr>
        <w:pStyle w:val="7"/>
        <w:rPr>
          <w:b/>
          <w:sz w:val="40"/>
        </w:rPr>
      </w:pPr>
    </w:p>
    <w:p w14:paraId="17FB0001">
      <w:pPr>
        <w:pStyle w:val="7"/>
        <w:rPr>
          <w:b/>
          <w:sz w:val="40"/>
        </w:rPr>
      </w:pPr>
    </w:p>
    <w:p w14:paraId="5F25428C">
      <w:pPr>
        <w:pStyle w:val="7"/>
        <w:rPr>
          <w:b/>
          <w:sz w:val="40"/>
        </w:rPr>
      </w:pPr>
    </w:p>
    <w:p w14:paraId="6041C127">
      <w:pPr>
        <w:pStyle w:val="7"/>
        <w:rPr>
          <w:b/>
          <w:sz w:val="40"/>
        </w:rPr>
      </w:pPr>
    </w:p>
    <w:p w14:paraId="0066FE96">
      <w:pPr>
        <w:pStyle w:val="7"/>
        <w:rPr>
          <w:b/>
          <w:sz w:val="40"/>
        </w:rPr>
      </w:pPr>
    </w:p>
    <w:p w14:paraId="5E39CAA0">
      <w:pPr>
        <w:pStyle w:val="7"/>
        <w:rPr>
          <w:b/>
          <w:sz w:val="40"/>
        </w:rPr>
      </w:pPr>
    </w:p>
    <w:p w14:paraId="3495E991">
      <w:pPr>
        <w:pStyle w:val="7"/>
        <w:rPr>
          <w:b/>
          <w:sz w:val="40"/>
        </w:rPr>
      </w:pPr>
    </w:p>
    <w:p w14:paraId="2FC7F511">
      <w:pPr>
        <w:pStyle w:val="7"/>
        <w:spacing w:before="407"/>
        <w:rPr>
          <w:b/>
          <w:sz w:val="40"/>
        </w:rPr>
      </w:pPr>
      <w:bookmarkStart w:id="0" w:name="_GoBack"/>
    </w:p>
    <w:bookmarkEnd w:id="0"/>
    <w:p w14:paraId="05C6DF7B">
      <w:pPr>
        <w:spacing w:before="1"/>
        <w:ind w:left="0" w:right="282" w:firstLine="0"/>
        <w:jc w:val="center"/>
        <w:rPr>
          <w:sz w:val="32"/>
        </w:rPr>
      </w:pPr>
      <w:r>
        <w:rPr>
          <w:spacing w:val="-2"/>
          <w:sz w:val="32"/>
        </w:rPr>
        <w:t>2023-</w:t>
      </w:r>
      <w:r>
        <w:rPr>
          <w:spacing w:val="-4"/>
          <w:sz w:val="32"/>
        </w:rPr>
        <w:t>2024</w:t>
      </w:r>
    </w:p>
    <w:p w14:paraId="2203DE30">
      <w:pPr>
        <w:spacing w:after="0"/>
        <w:jc w:val="center"/>
        <w:rPr>
          <w:sz w:val="32"/>
        </w:rPr>
        <w:sectPr>
          <w:type w:val="continuous"/>
          <w:pgSz w:w="11910" w:h="16840"/>
          <w:pgMar w:top="763" w:right="432" w:bottom="274" w:left="562" w:header="720" w:footer="720" w:gutter="0"/>
          <w:pgBorders w:offsetFrom="page">
            <w:top w:val="thinThickThinSmallGap" w:color="000000" w:sz="24" w:space="24"/>
            <w:left w:val="thinThickThinSmallGap" w:color="000000" w:sz="24" w:space="24"/>
            <w:bottom w:val="thinThickThinSmallGap" w:color="000000" w:sz="24" w:space="24"/>
            <w:right w:val="thinThickThinSmallGap" w:color="000000" w:sz="24" w:space="24"/>
          </w:pgBorders>
          <w:cols w:space="720" w:num="1"/>
        </w:sectPr>
      </w:pPr>
    </w:p>
    <w:p w14:paraId="5F801D56">
      <w:pPr>
        <w:pStyle w:val="2"/>
        <w:spacing w:before="115"/>
      </w:pPr>
    </w:p>
    <w:p w14:paraId="1DABD60B">
      <w:pPr>
        <w:pStyle w:val="2"/>
        <w:spacing w:before="115"/>
      </w:pPr>
    </w:p>
    <w:p w14:paraId="458A68B9">
      <w:pPr>
        <w:pStyle w:val="2"/>
        <w:spacing w:before="115"/>
      </w:pPr>
    </w:p>
    <w:p w14:paraId="5B91EEB0">
      <w:pPr>
        <w:pStyle w:val="2"/>
        <w:spacing w:before="115"/>
      </w:pPr>
    </w:p>
    <w:p w14:paraId="6A21CA48">
      <w:pPr>
        <w:pStyle w:val="2"/>
        <w:spacing w:before="115"/>
      </w:pPr>
      <w:r>
        <w:t>Әдіскердің</w:t>
      </w:r>
      <w:r>
        <w:rPr>
          <w:spacing w:val="-7"/>
        </w:rPr>
        <w:t xml:space="preserve"> </w:t>
      </w:r>
      <w:r>
        <w:t>жылдық</w:t>
      </w:r>
      <w:r>
        <w:rPr>
          <w:spacing w:val="-5"/>
        </w:rPr>
        <w:t xml:space="preserve"> </w:t>
      </w:r>
      <w:r>
        <w:t>жұмыс</w:t>
      </w:r>
      <w:r>
        <w:rPr>
          <w:spacing w:val="-4"/>
        </w:rPr>
        <w:t xml:space="preserve"> </w:t>
      </w:r>
      <w:r>
        <w:rPr>
          <w:spacing w:val="-2"/>
        </w:rPr>
        <w:t>жоспары</w:t>
      </w:r>
    </w:p>
    <w:p w14:paraId="652BBC9A">
      <w:pPr>
        <w:spacing w:before="321" w:line="322" w:lineRule="exact"/>
        <w:ind w:left="0" w:right="281" w:firstLine="0"/>
        <w:jc w:val="center"/>
        <w:rPr>
          <w:b/>
          <w:sz w:val="28"/>
        </w:rPr>
      </w:pPr>
      <w:r>
        <w:rPr>
          <w:b/>
          <w:spacing w:val="-5"/>
          <w:sz w:val="28"/>
        </w:rPr>
        <w:t>1.1</w:t>
      </w:r>
    </w:p>
    <w:p w14:paraId="5BC6F091">
      <w:pPr>
        <w:pStyle w:val="4"/>
      </w:pPr>
      <w:r>
        <w:t>Педагогикалық</w:t>
      </w:r>
      <w:r>
        <w:rPr>
          <w:spacing w:val="-14"/>
        </w:rPr>
        <w:t xml:space="preserve"> </w:t>
      </w:r>
      <w:r>
        <w:rPr>
          <w:spacing w:val="-2"/>
        </w:rPr>
        <w:t>кеңестер</w:t>
      </w:r>
    </w:p>
    <w:p w14:paraId="47394038">
      <w:pPr>
        <w:pStyle w:val="7"/>
        <w:rPr>
          <w:b/>
        </w:rPr>
      </w:pPr>
    </w:p>
    <w:p w14:paraId="61B6E374">
      <w:pPr>
        <w:pStyle w:val="7"/>
        <w:spacing w:before="42"/>
        <w:rPr>
          <w:b/>
        </w:rPr>
      </w:pPr>
    </w:p>
    <w:p w14:paraId="379A384E">
      <w:pPr>
        <w:pStyle w:val="7"/>
        <w:ind w:right="281"/>
        <w:jc w:val="center"/>
      </w:pPr>
      <w:r>
        <w:t>№</w:t>
      </w:r>
      <w:r>
        <w:rPr>
          <w:spacing w:val="-2"/>
        </w:rPr>
        <w:t xml:space="preserve"> </w:t>
      </w:r>
      <w:r>
        <w:t xml:space="preserve">1 </w:t>
      </w:r>
      <w:r>
        <w:rPr>
          <w:spacing w:val="-2"/>
        </w:rPr>
        <w:t>Педкеңес</w:t>
      </w:r>
    </w:p>
    <w:p w14:paraId="01438C8F">
      <w:pPr>
        <w:pStyle w:val="7"/>
        <w:spacing w:before="98"/>
      </w:pPr>
    </w:p>
    <w:p w14:paraId="603DD04D">
      <w:pPr>
        <w:pStyle w:val="7"/>
        <w:spacing w:line="276" w:lineRule="auto"/>
        <w:ind w:left="1611" w:right="1380" w:firstLine="96"/>
      </w:pPr>
      <w:r>
        <w:t>Тақырыбы:</w:t>
      </w:r>
      <w:r>
        <w:rPr>
          <w:spacing w:val="-5"/>
        </w:rPr>
        <w:t xml:space="preserve"> </w:t>
      </w:r>
      <w:r>
        <w:t>«Балабақшаның</w:t>
      </w:r>
      <w:r>
        <w:rPr>
          <w:spacing w:val="-9"/>
        </w:rPr>
        <w:t xml:space="preserve"> </w:t>
      </w:r>
      <w:r>
        <w:t>жаңа</w:t>
      </w:r>
      <w:r>
        <w:rPr>
          <w:spacing w:val="-6"/>
        </w:rPr>
        <w:t xml:space="preserve"> </w:t>
      </w:r>
      <w:r>
        <w:t>оқу</w:t>
      </w:r>
      <w:r>
        <w:rPr>
          <w:spacing w:val="-10"/>
        </w:rPr>
        <w:t xml:space="preserve"> </w:t>
      </w:r>
      <w:r>
        <w:t>жылына</w:t>
      </w:r>
      <w:r>
        <w:rPr>
          <w:spacing w:val="-6"/>
        </w:rPr>
        <w:t xml:space="preserve"> </w:t>
      </w:r>
      <w:r>
        <w:t>дайындығы». Ӛткізілу формасы: дӛнгелек үстел.</w:t>
      </w:r>
    </w:p>
    <w:p w14:paraId="20E35E13">
      <w:pPr>
        <w:pStyle w:val="7"/>
        <w:rPr>
          <w:sz w:val="20"/>
        </w:rPr>
      </w:pPr>
    </w:p>
    <w:p w14:paraId="56696166">
      <w:pPr>
        <w:pStyle w:val="7"/>
        <w:spacing w:before="98"/>
        <w:rPr>
          <w:sz w:val="20"/>
        </w:rPr>
      </w:pPr>
    </w:p>
    <w:tbl>
      <w:tblPr>
        <w:tblStyle w:val="6"/>
        <w:tblW w:w="0" w:type="auto"/>
        <w:tblInd w:w="795" w:type="dxa"/>
        <w:tblBorders>
          <w:top w:val="single" w:color="D0D0D0" w:sz="6" w:space="0"/>
          <w:left w:val="single" w:color="D0D0D0" w:sz="6" w:space="0"/>
          <w:bottom w:val="single" w:color="D0D0D0" w:sz="6" w:space="0"/>
          <w:right w:val="single" w:color="D0D0D0" w:sz="6" w:space="0"/>
          <w:insideH w:val="single" w:color="D0D0D0" w:sz="6" w:space="0"/>
          <w:insideV w:val="single" w:color="D0D0D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8"/>
        <w:gridCol w:w="4876"/>
        <w:gridCol w:w="1544"/>
        <w:gridCol w:w="1743"/>
      </w:tblGrid>
      <w:tr w14:paraId="6A040E6F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898" w:type="dxa"/>
          </w:tcPr>
          <w:p w14:paraId="3BE40300">
            <w:pPr>
              <w:pStyle w:val="10"/>
              <w:spacing w:before="38"/>
              <w:ind w:left="67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876" w:type="dxa"/>
          </w:tcPr>
          <w:p w14:paraId="6C705B8C">
            <w:pPr>
              <w:pStyle w:val="10"/>
              <w:spacing w:before="38" w:line="278" w:lineRule="auto"/>
              <w:ind w:left="1821" w:right="92" w:hanging="1381"/>
              <w:rPr>
                <w:sz w:val="28"/>
              </w:rPr>
            </w:pPr>
            <w:r>
              <w:rPr>
                <w:sz w:val="28"/>
              </w:rPr>
              <w:t>Пед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кеңестер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бағдарламаcы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және </w:t>
            </w:r>
            <w:r>
              <w:rPr>
                <w:spacing w:val="-2"/>
                <w:sz w:val="28"/>
              </w:rPr>
              <w:t>тақырыбы</w:t>
            </w:r>
          </w:p>
        </w:tc>
        <w:tc>
          <w:tcPr>
            <w:tcW w:w="1544" w:type="dxa"/>
          </w:tcPr>
          <w:p w14:paraId="42EB3BE0">
            <w:pPr>
              <w:pStyle w:val="10"/>
              <w:spacing w:before="38"/>
              <w:ind w:left="289"/>
              <w:rPr>
                <w:sz w:val="28"/>
              </w:rPr>
            </w:pPr>
            <w:r>
              <w:rPr>
                <w:spacing w:val="-2"/>
                <w:sz w:val="28"/>
              </w:rPr>
              <w:t>Мерзімі</w:t>
            </w:r>
          </w:p>
        </w:tc>
        <w:tc>
          <w:tcPr>
            <w:tcW w:w="1743" w:type="dxa"/>
          </w:tcPr>
          <w:p w14:paraId="6AF338A5">
            <w:pPr>
              <w:pStyle w:val="10"/>
              <w:spacing w:before="38"/>
              <w:ind w:lef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Жауаптылар</w:t>
            </w:r>
          </w:p>
        </w:tc>
      </w:tr>
      <w:tr w14:paraId="13F26B10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898" w:type="dxa"/>
          </w:tcPr>
          <w:p w14:paraId="3E30F887">
            <w:pPr>
              <w:pStyle w:val="10"/>
              <w:spacing w:before="38"/>
              <w:ind w:left="69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876" w:type="dxa"/>
          </w:tcPr>
          <w:p w14:paraId="271DA1A0">
            <w:pPr>
              <w:pStyle w:val="10"/>
              <w:spacing w:before="38" w:line="276" w:lineRule="auto"/>
              <w:ind w:left="42" w:right="92"/>
              <w:rPr>
                <w:sz w:val="28"/>
              </w:rPr>
            </w:pPr>
            <w:r>
              <w:rPr>
                <w:sz w:val="28"/>
              </w:rPr>
              <w:t>Балалармен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жазғы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сауықтыру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кезеңі туралы есеп</w:t>
            </w:r>
          </w:p>
        </w:tc>
        <w:tc>
          <w:tcPr>
            <w:tcW w:w="1544" w:type="dxa"/>
          </w:tcPr>
          <w:p w14:paraId="658EEF15">
            <w:pPr>
              <w:pStyle w:val="10"/>
              <w:spacing w:before="38"/>
              <w:ind w:left="346"/>
              <w:rPr>
                <w:sz w:val="28"/>
              </w:rPr>
            </w:pPr>
            <w:r>
              <w:rPr>
                <w:spacing w:val="-2"/>
                <w:sz w:val="28"/>
              </w:rPr>
              <w:t>Тамыз</w:t>
            </w:r>
          </w:p>
        </w:tc>
        <w:tc>
          <w:tcPr>
            <w:tcW w:w="1743" w:type="dxa"/>
          </w:tcPr>
          <w:p w14:paraId="579AB0FD">
            <w:pPr>
              <w:pStyle w:val="10"/>
              <w:spacing w:before="38"/>
              <w:ind w:left="14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Медбике</w:t>
            </w:r>
          </w:p>
        </w:tc>
      </w:tr>
      <w:tr w14:paraId="347D6486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98" w:type="dxa"/>
          </w:tcPr>
          <w:p w14:paraId="6BA71A7E">
            <w:pPr>
              <w:pStyle w:val="10"/>
              <w:spacing w:before="86"/>
              <w:ind w:left="0"/>
              <w:rPr>
                <w:sz w:val="28"/>
              </w:rPr>
            </w:pPr>
          </w:p>
          <w:p w14:paraId="44C5D65A">
            <w:pPr>
              <w:pStyle w:val="10"/>
              <w:ind w:left="44" w:right="9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876" w:type="dxa"/>
          </w:tcPr>
          <w:p w14:paraId="593C2C4D">
            <w:pPr>
              <w:pStyle w:val="10"/>
              <w:spacing w:before="38" w:line="276" w:lineRule="auto"/>
              <w:ind w:left="42" w:right="92"/>
              <w:rPr>
                <w:sz w:val="28"/>
              </w:rPr>
            </w:pPr>
            <w:r>
              <w:rPr>
                <w:sz w:val="28"/>
              </w:rPr>
              <w:t>Балабақшаның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оқу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жылындағы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мақсат – міндеттерімен таныстыру</w:t>
            </w:r>
          </w:p>
        </w:tc>
        <w:tc>
          <w:tcPr>
            <w:tcW w:w="1544" w:type="dxa"/>
          </w:tcPr>
          <w:p w14:paraId="7DD768E0">
            <w:pPr>
              <w:pStyle w:val="10"/>
              <w:spacing w:before="38"/>
              <w:ind w:left="346"/>
              <w:rPr>
                <w:sz w:val="28"/>
              </w:rPr>
            </w:pPr>
            <w:r>
              <w:rPr>
                <w:spacing w:val="-2"/>
                <w:sz w:val="28"/>
              </w:rPr>
              <w:t>Тамыз</w:t>
            </w:r>
          </w:p>
        </w:tc>
        <w:tc>
          <w:tcPr>
            <w:tcW w:w="1743" w:type="dxa"/>
          </w:tcPr>
          <w:p w14:paraId="119ED550">
            <w:pPr>
              <w:pStyle w:val="10"/>
              <w:spacing w:before="38"/>
              <w:ind w:lef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Әдіскер</w:t>
            </w:r>
          </w:p>
        </w:tc>
      </w:tr>
      <w:tr w14:paraId="13F6BC9A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898" w:type="dxa"/>
          </w:tcPr>
          <w:p w14:paraId="7A3A1916">
            <w:pPr>
              <w:pStyle w:val="10"/>
              <w:spacing w:before="88"/>
              <w:ind w:left="0"/>
              <w:rPr>
                <w:sz w:val="28"/>
              </w:rPr>
            </w:pPr>
          </w:p>
          <w:p w14:paraId="00D85630">
            <w:pPr>
              <w:pStyle w:val="10"/>
              <w:ind w:left="69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876" w:type="dxa"/>
          </w:tcPr>
          <w:p w14:paraId="48E90AB1">
            <w:pPr>
              <w:pStyle w:val="10"/>
              <w:spacing w:before="38" w:line="278" w:lineRule="auto"/>
              <w:ind w:left="42" w:right="92"/>
              <w:rPr>
                <w:sz w:val="28"/>
              </w:rPr>
            </w:pPr>
            <w:r>
              <w:rPr>
                <w:sz w:val="28"/>
              </w:rPr>
              <w:t>Балабақша жаңа оқужылына дайындығының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сараптамасы</w:t>
            </w:r>
          </w:p>
        </w:tc>
        <w:tc>
          <w:tcPr>
            <w:tcW w:w="1544" w:type="dxa"/>
          </w:tcPr>
          <w:p w14:paraId="3D514003">
            <w:pPr>
              <w:pStyle w:val="10"/>
              <w:spacing w:before="38"/>
              <w:ind w:left="346"/>
              <w:rPr>
                <w:sz w:val="28"/>
              </w:rPr>
            </w:pPr>
            <w:r>
              <w:rPr>
                <w:spacing w:val="-2"/>
                <w:sz w:val="28"/>
              </w:rPr>
              <w:t>Тамыз</w:t>
            </w:r>
          </w:p>
        </w:tc>
        <w:tc>
          <w:tcPr>
            <w:tcW w:w="1743" w:type="dxa"/>
          </w:tcPr>
          <w:p w14:paraId="3B8AC3D0">
            <w:pPr>
              <w:pStyle w:val="10"/>
              <w:spacing w:before="38"/>
              <w:ind w:left="14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меңгеруші</w:t>
            </w:r>
          </w:p>
        </w:tc>
      </w:tr>
      <w:tr w14:paraId="4ABBC6CB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898" w:type="dxa"/>
          </w:tcPr>
          <w:p w14:paraId="37921EE8">
            <w:pPr>
              <w:pStyle w:val="10"/>
              <w:spacing w:before="85"/>
              <w:ind w:left="0"/>
              <w:rPr>
                <w:sz w:val="28"/>
              </w:rPr>
            </w:pPr>
          </w:p>
          <w:p w14:paraId="5F29AE6A">
            <w:pPr>
              <w:pStyle w:val="10"/>
              <w:spacing w:before="1"/>
              <w:ind w:left="98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876" w:type="dxa"/>
          </w:tcPr>
          <w:p w14:paraId="4BD983AB">
            <w:pPr>
              <w:pStyle w:val="10"/>
              <w:spacing w:before="38" w:line="276" w:lineRule="auto"/>
              <w:ind w:left="42" w:right="92"/>
              <w:rPr>
                <w:sz w:val="28"/>
              </w:rPr>
            </w:pPr>
            <w:r>
              <w:rPr>
                <w:sz w:val="28"/>
              </w:rPr>
              <w:t>Балабақша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жылдық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жоспарды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бекіту </w:t>
            </w:r>
            <w:r>
              <w:rPr>
                <w:spacing w:val="-2"/>
                <w:sz w:val="28"/>
              </w:rPr>
              <w:t>(ҰОКкестесі)</w:t>
            </w:r>
          </w:p>
        </w:tc>
        <w:tc>
          <w:tcPr>
            <w:tcW w:w="1544" w:type="dxa"/>
          </w:tcPr>
          <w:p w14:paraId="4CF5947C">
            <w:pPr>
              <w:pStyle w:val="10"/>
              <w:spacing w:before="38"/>
              <w:ind w:left="41"/>
              <w:rPr>
                <w:sz w:val="28"/>
              </w:rPr>
            </w:pPr>
            <w:r>
              <w:rPr>
                <w:spacing w:val="-2"/>
                <w:sz w:val="28"/>
              </w:rPr>
              <w:t>Қыркүйек</w:t>
            </w:r>
          </w:p>
        </w:tc>
        <w:tc>
          <w:tcPr>
            <w:tcW w:w="1743" w:type="dxa"/>
          </w:tcPr>
          <w:p w14:paraId="3B5E1892">
            <w:pPr>
              <w:pStyle w:val="10"/>
              <w:spacing w:before="38"/>
              <w:ind w:left="14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әдіскер</w:t>
            </w:r>
          </w:p>
        </w:tc>
      </w:tr>
      <w:tr w14:paraId="473309C1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898" w:type="dxa"/>
          </w:tcPr>
          <w:p w14:paraId="46CE9F39">
            <w:pPr>
              <w:pStyle w:val="10"/>
              <w:spacing w:before="38"/>
              <w:ind w:left="69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876" w:type="dxa"/>
          </w:tcPr>
          <w:p w14:paraId="027685A2">
            <w:pPr>
              <w:pStyle w:val="10"/>
              <w:spacing w:before="38"/>
              <w:ind w:left="42"/>
              <w:rPr>
                <w:sz w:val="28"/>
              </w:rPr>
            </w:pPr>
            <w:r>
              <w:rPr>
                <w:sz w:val="28"/>
              </w:rPr>
              <w:t>Педагогтардың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аттестаттау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туралы</w:t>
            </w:r>
          </w:p>
        </w:tc>
        <w:tc>
          <w:tcPr>
            <w:tcW w:w="1544" w:type="dxa"/>
          </w:tcPr>
          <w:p w14:paraId="380758F4">
            <w:pPr>
              <w:pStyle w:val="10"/>
              <w:spacing w:before="38"/>
              <w:ind w:left="0" w:right="15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Қыркүйек</w:t>
            </w:r>
          </w:p>
        </w:tc>
        <w:tc>
          <w:tcPr>
            <w:tcW w:w="1743" w:type="dxa"/>
          </w:tcPr>
          <w:p w14:paraId="6EEC2D0C">
            <w:pPr>
              <w:pStyle w:val="10"/>
              <w:spacing w:before="38"/>
              <w:ind w:left="14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әдіскер</w:t>
            </w:r>
          </w:p>
        </w:tc>
      </w:tr>
      <w:tr w14:paraId="1D5DC2A2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898" w:type="dxa"/>
          </w:tcPr>
          <w:p w14:paraId="20846C9D">
            <w:pPr>
              <w:pStyle w:val="10"/>
              <w:spacing w:before="38"/>
              <w:ind w:left="69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876" w:type="dxa"/>
          </w:tcPr>
          <w:p w14:paraId="36115040">
            <w:pPr>
              <w:pStyle w:val="10"/>
              <w:spacing w:before="38" w:line="278" w:lineRule="auto"/>
              <w:ind w:left="42" w:right="92" w:firstLine="69"/>
              <w:rPr>
                <w:sz w:val="28"/>
              </w:rPr>
            </w:pPr>
            <w:r>
              <w:rPr>
                <w:sz w:val="28"/>
              </w:rPr>
              <w:t>Консультациялық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пунктің </w:t>
            </w:r>
            <w:r>
              <w:rPr>
                <w:spacing w:val="-2"/>
                <w:sz w:val="28"/>
              </w:rPr>
              <w:t>жұмысжоспары</w:t>
            </w:r>
          </w:p>
        </w:tc>
        <w:tc>
          <w:tcPr>
            <w:tcW w:w="1544" w:type="dxa"/>
          </w:tcPr>
          <w:p w14:paraId="2905DBB9">
            <w:pPr>
              <w:pStyle w:val="10"/>
              <w:spacing w:before="38"/>
              <w:ind w:left="0" w:right="15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Қыркүйек</w:t>
            </w:r>
          </w:p>
        </w:tc>
        <w:tc>
          <w:tcPr>
            <w:tcW w:w="1743" w:type="dxa"/>
          </w:tcPr>
          <w:p w14:paraId="154A7375">
            <w:pPr>
              <w:pStyle w:val="10"/>
              <w:spacing w:before="38"/>
              <w:ind w:left="14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тәрбиешілер</w:t>
            </w:r>
          </w:p>
        </w:tc>
      </w:tr>
      <w:tr w14:paraId="597CECCA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898" w:type="dxa"/>
          </w:tcPr>
          <w:p w14:paraId="0642AC07">
            <w:pPr>
              <w:pStyle w:val="10"/>
              <w:spacing w:before="38"/>
              <w:ind w:left="69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876" w:type="dxa"/>
          </w:tcPr>
          <w:p w14:paraId="540AE78F">
            <w:pPr>
              <w:pStyle w:val="10"/>
              <w:spacing w:before="38"/>
              <w:ind w:left="42"/>
              <w:rPr>
                <w:sz w:val="28"/>
              </w:rPr>
            </w:pPr>
            <w:r>
              <w:rPr>
                <w:sz w:val="28"/>
              </w:rPr>
              <w:t>Шешімдерді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талқылау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қабылдау</w:t>
            </w:r>
          </w:p>
        </w:tc>
        <w:tc>
          <w:tcPr>
            <w:tcW w:w="1544" w:type="dxa"/>
          </w:tcPr>
          <w:p w14:paraId="03CEBAA1">
            <w:pPr>
              <w:pStyle w:val="10"/>
              <w:spacing w:before="38"/>
              <w:ind w:left="0" w:right="15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Қыркүйек</w:t>
            </w:r>
          </w:p>
        </w:tc>
        <w:tc>
          <w:tcPr>
            <w:tcW w:w="1743" w:type="dxa"/>
          </w:tcPr>
          <w:p w14:paraId="230F0949">
            <w:pPr>
              <w:pStyle w:val="10"/>
              <w:spacing w:before="38" w:line="276" w:lineRule="auto"/>
              <w:ind w:left="435" w:hanging="197"/>
              <w:rPr>
                <w:sz w:val="28"/>
              </w:rPr>
            </w:pPr>
            <w:r>
              <w:rPr>
                <w:spacing w:val="-2"/>
                <w:sz w:val="28"/>
              </w:rPr>
              <w:t>меңгеруші әдіскер</w:t>
            </w:r>
          </w:p>
        </w:tc>
      </w:tr>
    </w:tbl>
    <w:p w14:paraId="2FC8BB71">
      <w:pPr>
        <w:pStyle w:val="10"/>
        <w:spacing w:after="0" w:line="276" w:lineRule="auto"/>
        <w:rPr>
          <w:sz w:val="28"/>
        </w:rPr>
        <w:sectPr>
          <w:pgSz w:w="11910" w:h="16840"/>
          <w:pgMar w:top="1920" w:right="425" w:bottom="280" w:left="566" w:header="720" w:footer="720" w:gutter="0"/>
          <w:pgBorders w:offsetFrom="page">
            <w:top w:val="thinThickThinSmallGap" w:color="000000" w:sz="24" w:space="24"/>
            <w:left w:val="thinThickThinSmallGap" w:color="000000" w:sz="24" w:space="24"/>
            <w:bottom w:val="thinThickThinSmallGap" w:color="000000" w:sz="24" w:space="24"/>
            <w:right w:val="thinThickThinSmallGap" w:color="000000" w:sz="24" w:space="24"/>
          </w:pgBorders>
          <w:cols w:space="720" w:num="1"/>
        </w:sectPr>
      </w:pPr>
    </w:p>
    <w:p w14:paraId="2E300767">
      <w:pPr>
        <w:pStyle w:val="7"/>
        <w:spacing w:before="67"/>
        <w:ind w:left="1400"/>
      </w:pPr>
      <w:r>
        <w:t>ПЕДКЕҢЕС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14:paraId="45824463">
      <w:pPr>
        <w:pStyle w:val="7"/>
        <w:spacing w:before="98"/>
      </w:pPr>
    </w:p>
    <w:p w14:paraId="1E96BECA">
      <w:pPr>
        <w:pStyle w:val="7"/>
        <w:tabs>
          <w:tab w:val="left" w:pos="1968"/>
        </w:tabs>
        <w:spacing w:line="276" w:lineRule="auto"/>
        <w:ind w:left="141" w:right="1380" w:firstLine="698"/>
      </w:pPr>
      <w:r>
        <w:rPr>
          <w:b/>
        </w:rPr>
        <w:t>Тақырыбы:</w:t>
      </w:r>
      <w:r>
        <w:rPr>
          <w:b/>
          <w:spacing w:val="40"/>
        </w:rPr>
        <w:t xml:space="preserve"> </w:t>
      </w:r>
      <w:r>
        <w:t>«Бала</w:t>
      </w:r>
      <w:r>
        <w:rPr>
          <w:spacing w:val="40"/>
        </w:rPr>
        <w:t xml:space="preserve"> </w:t>
      </w:r>
      <w:r>
        <w:t>тілін</w:t>
      </w:r>
      <w:r>
        <w:rPr>
          <w:spacing w:val="-1"/>
        </w:rPr>
        <w:t xml:space="preserve"> </w:t>
      </w:r>
      <w:r>
        <w:t>жан-жақты</w:t>
      </w:r>
      <w:r>
        <w:rPr>
          <w:spacing w:val="40"/>
        </w:rPr>
        <w:t xml:space="preserve"> </w:t>
      </w:r>
      <w:r>
        <w:t>дамыту,</w:t>
      </w:r>
      <w:r>
        <w:rPr>
          <w:spacing w:val="40"/>
        </w:rPr>
        <w:t xml:space="preserve"> </w:t>
      </w:r>
      <w:r>
        <w:t>кӛркем</w:t>
      </w:r>
      <w:r>
        <w:rPr>
          <w:spacing w:val="40"/>
        </w:rPr>
        <w:t xml:space="preserve"> </w:t>
      </w:r>
      <w:r>
        <w:t>әдебиет</w:t>
      </w:r>
      <w:r>
        <w:rPr>
          <w:spacing w:val="-1"/>
        </w:rPr>
        <w:t xml:space="preserve"> </w:t>
      </w:r>
      <w:r>
        <w:t xml:space="preserve">арқылы, </w:t>
      </w:r>
      <w:r>
        <w:rPr>
          <w:spacing w:val="-2"/>
        </w:rPr>
        <w:t>ұлттық</w:t>
      </w:r>
      <w:r>
        <w:tab/>
      </w:r>
      <w:r>
        <w:t>құндылықтарды</w:t>
      </w:r>
      <w:r>
        <w:rPr>
          <w:spacing w:val="40"/>
        </w:rPr>
        <w:t xml:space="preserve"> </w:t>
      </w:r>
      <w:r>
        <w:t>қалыптастыру,</w:t>
      </w:r>
      <w:r>
        <w:rPr>
          <w:spacing w:val="40"/>
        </w:rPr>
        <w:t xml:space="preserve"> </w:t>
      </w:r>
      <w:r>
        <w:t>әдеби</w:t>
      </w:r>
      <w:r>
        <w:rPr>
          <w:spacing w:val="40"/>
        </w:rPr>
        <w:t xml:space="preserve"> </w:t>
      </w:r>
      <w:r>
        <w:t>шығармаларға</w:t>
      </w:r>
    </w:p>
    <w:p w14:paraId="2B0B1CB0">
      <w:pPr>
        <w:pStyle w:val="7"/>
        <w:tabs>
          <w:tab w:val="left" w:pos="2415"/>
        </w:tabs>
        <w:spacing w:before="1"/>
        <w:ind w:left="141"/>
      </w:pPr>
      <w:r>
        <w:rPr>
          <w:spacing w:val="-2"/>
        </w:rPr>
        <w:t>қызығушылығын</w:t>
      </w:r>
      <w:r>
        <w:tab/>
      </w:r>
      <w:r>
        <w:rPr>
          <w:spacing w:val="-2"/>
        </w:rPr>
        <w:t>арттыру».</w:t>
      </w:r>
    </w:p>
    <w:p w14:paraId="30748BE7">
      <w:pPr>
        <w:pStyle w:val="7"/>
        <w:spacing w:before="95"/>
      </w:pPr>
    </w:p>
    <w:p w14:paraId="23A024BA">
      <w:pPr>
        <w:pStyle w:val="7"/>
        <w:ind w:left="420"/>
      </w:pPr>
      <w:r>
        <w:rPr>
          <w:b/>
        </w:rPr>
        <w:t>Мақсаты:</w:t>
      </w:r>
      <w:r>
        <w:rPr>
          <w:b/>
          <w:spacing w:val="-9"/>
        </w:rPr>
        <w:t xml:space="preserve"> </w:t>
      </w:r>
      <w:r>
        <w:t>Оқу</w:t>
      </w:r>
      <w:r>
        <w:rPr>
          <w:spacing w:val="-9"/>
        </w:rPr>
        <w:t xml:space="preserve"> </w:t>
      </w:r>
      <w:r>
        <w:t>жылына</w:t>
      </w:r>
      <w:r>
        <w:rPr>
          <w:spacing w:val="-7"/>
        </w:rPr>
        <w:t xml:space="preserve"> </w:t>
      </w:r>
      <w:r>
        <w:t>қойылған</w:t>
      </w:r>
      <w:r>
        <w:rPr>
          <w:spacing w:val="-5"/>
        </w:rPr>
        <w:t xml:space="preserve"> </w:t>
      </w:r>
      <w:r>
        <w:t>міндеттерді</w:t>
      </w:r>
      <w:r>
        <w:rPr>
          <w:spacing w:val="-5"/>
        </w:rPr>
        <w:t xml:space="preserve"> </w:t>
      </w:r>
      <w:r>
        <w:t>орындау:</w:t>
      </w:r>
      <w:r>
        <w:rPr>
          <w:spacing w:val="-5"/>
        </w:rPr>
        <w:t xml:space="preserve"> </w:t>
      </w:r>
      <w:r>
        <w:rPr>
          <w:spacing w:val="-2"/>
        </w:rPr>
        <w:t>тәрбиеленушілердің</w:t>
      </w:r>
    </w:p>
    <w:p w14:paraId="5BD4683F">
      <w:pPr>
        <w:pStyle w:val="7"/>
        <w:tabs>
          <w:tab w:val="left" w:pos="1277"/>
          <w:tab w:val="left" w:pos="2415"/>
        </w:tabs>
        <w:spacing w:before="48" w:line="278" w:lineRule="auto"/>
        <w:ind w:left="141" w:right="687"/>
      </w:pPr>
      <w:r>
        <w:rPr>
          <w:spacing w:val="-2"/>
        </w:rPr>
        <w:t>кӛркем</w:t>
      </w:r>
      <w:r>
        <w:tab/>
      </w:r>
      <w:r>
        <w:t>әдебиет</w:t>
      </w:r>
      <w:r>
        <w:rPr>
          <w:spacing w:val="-5"/>
        </w:rPr>
        <w:t xml:space="preserve"> </w:t>
      </w:r>
      <w:r>
        <w:t>арқылы,</w:t>
      </w:r>
      <w:r>
        <w:rPr>
          <w:spacing w:val="40"/>
        </w:rPr>
        <w:t xml:space="preserve"> </w:t>
      </w:r>
      <w:r>
        <w:t>ұлттық</w:t>
      </w:r>
      <w:r>
        <w:rPr>
          <w:spacing w:val="40"/>
        </w:rPr>
        <w:t xml:space="preserve"> </w:t>
      </w:r>
      <w:r>
        <w:t>құндылықтарын</w:t>
      </w:r>
      <w:r>
        <w:rPr>
          <w:spacing w:val="-2"/>
        </w:rPr>
        <w:t xml:space="preserve"> </w:t>
      </w:r>
      <w:r>
        <w:t>арттырып,</w:t>
      </w:r>
      <w:r>
        <w:rPr>
          <w:spacing w:val="-4"/>
        </w:rPr>
        <w:t xml:space="preserve"> </w:t>
      </w:r>
      <w:r>
        <w:t>әдеби</w:t>
      </w:r>
      <w:r>
        <w:rPr>
          <w:spacing w:val="40"/>
        </w:rPr>
        <w:t xml:space="preserve"> </w:t>
      </w:r>
      <w:r>
        <w:t xml:space="preserve">шығармаларға </w:t>
      </w:r>
      <w:r>
        <w:rPr>
          <w:spacing w:val="-2"/>
        </w:rPr>
        <w:t>қызығушылығын</w:t>
      </w:r>
      <w:r>
        <w:tab/>
      </w:r>
      <w:r>
        <w:rPr>
          <w:spacing w:val="-2"/>
        </w:rPr>
        <w:t>қалыптастыру.</w:t>
      </w:r>
    </w:p>
    <w:p w14:paraId="4CA58A81">
      <w:pPr>
        <w:pStyle w:val="7"/>
        <w:rPr>
          <w:sz w:val="20"/>
        </w:rPr>
      </w:pPr>
    </w:p>
    <w:p w14:paraId="32A7274B">
      <w:pPr>
        <w:pStyle w:val="7"/>
        <w:rPr>
          <w:sz w:val="20"/>
        </w:rPr>
      </w:pPr>
    </w:p>
    <w:p w14:paraId="1B9693A7">
      <w:pPr>
        <w:pStyle w:val="7"/>
        <w:rPr>
          <w:sz w:val="20"/>
        </w:rPr>
      </w:pPr>
    </w:p>
    <w:p w14:paraId="601ED0A7">
      <w:pPr>
        <w:pStyle w:val="7"/>
        <w:rPr>
          <w:sz w:val="20"/>
        </w:rPr>
      </w:pPr>
    </w:p>
    <w:p w14:paraId="1CB88E5F">
      <w:pPr>
        <w:pStyle w:val="7"/>
        <w:spacing w:before="79"/>
        <w:rPr>
          <w:sz w:val="20"/>
        </w:rPr>
      </w:pPr>
    </w:p>
    <w:tbl>
      <w:tblPr>
        <w:tblStyle w:val="6"/>
        <w:tblW w:w="0" w:type="auto"/>
        <w:tblInd w:w="1335" w:type="dxa"/>
        <w:tblBorders>
          <w:top w:val="single" w:color="D0D0D0" w:sz="6" w:space="0"/>
          <w:left w:val="single" w:color="D0D0D0" w:sz="6" w:space="0"/>
          <w:bottom w:val="single" w:color="D0D0D0" w:sz="6" w:space="0"/>
          <w:right w:val="single" w:color="D0D0D0" w:sz="6" w:space="0"/>
          <w:insideH w:val="single" w:color="D0D0D0" w:sz="6" w:space="0"/>
          <w:insideV w:val="single" w:color="D0D0D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0"/>
        <w:gridCol w:w="4026"/>
        <w:gridCol w:w="1543"/>
        <w:gridCol w:w="2040"/>
      </w:tblGrid>
      <w:tr w14:paraId="458B638D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370" w:type="dxa"/>
          </w:tcPr>
          <w:p w14:paraId="79C192A4">
            <w:pPr>
              <w:pStyle w:val="10"/>
              <w:spacing w:before="38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026" w:type="dxa"/>
          </w:tcPr>
          <w:p w14:paraId="55E5B3F3">
            <w:pPr>
              <w:pStyle w:val="10"/>
              <w:spacing w:before="38" w:line="278" w:lineRule="auto"/>
              <w:ind w:left="1064" w:hanging="716"/>
              <w:rPr>
                <w:sz w:val="28"/>
              </w:rPr>
            </w:pPr>
            <w:r>
              <w:rPr>
                <w:sz w:val="28"/>
              </w:rPr>
              <w:t>Пед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кеңестер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бағдарламаcы және тақырыбы</w:t>
            </w:r>
          </w:p>
        </w:tc>
        <w:tc>
          <w:tcPr>
            <w:tcW w:w="1543" w:type="dxa"/>
          </w:tcPr>
          <w:p w14:paraId="29178D08">
            <w:pPr>
              <w:pStyle w:val="10"/>
              <w:spacing w:before="38"/>
              <w:ind w:left="291"/>
              <w:rPr>
                <w:sz w:val="28"/>
              </w:rPr>
            </w:pPr>
            <w:r>
              <w:rPr>
                <w:spacing w:val="-2"/>
                <w:sz w:val="28"/>
              </w:rPr>
              <w:t>Мерзімі</w:t>
            </w:r>
          </w:p>
        </w:tc>
        <w:tc>
          <w:tcPr>
            <w:tcW w:w="2040" w:type="dxa"/>
          </w:tcPr>
          <w:p w14:paraId="2C470277">
            <w:pPr>
              <w:pStyle w:val="10"/>
              <w:spacing w:before="38"/>
              <w:ind w:left="47" w:righ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Жауаптылар</w:t>
            </w:r>
          </w:p>
        </w:tc>
      </w:tr>
      <w:tr w14:paraId="5F5A6C12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70" w:type="dxa"/>
          </w:tcPr>
          <w:p w14:paraId="12283790">
            <w:pPr>
              <w:pStyle w:val="10"/>
              <w:spacing w:before="38"/>
              <w:ind w:left="17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026" w:type="dxa"/>
          </w:tcPr>
          <w:p w14:paraId="5827326A">
            <w:pPr>
              <w:pStyle w:val="10"/>
              <w:spacing w:before="38" w:line="276" w:lineRule="auto"/>
              <w:ind w:left="44"/>
              <w:rPr>
                <w:sz w:val="28"/>
              </w:rPr>
            </w:pPr>
            <w:r>
              <w:rPr>
                <w:sz w:val="28"/>
              </w:rPr>
              <w:t>Алдынғы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педкеңестің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шешімін </w:t>
            </w:r>
            <w:r>
              <w:rPr>
                <w:spacing w:val="-2"/>
                <w:sz w:val="28"/>
              </w:rPr>
              <w:t>орындалуы</w:t>
            </w:r>
          </w:p>
        </w:tc>
        <w:tc>
          <w:tcPr>
            <w:tcW w:w="1543" w:type="dxa"/>
          </w:tcPr>
          <w:p w14:paraId="2AFA27BB">
            <w:pPr>
              <w:pStyle w:val="10"/>
              <w:spacing w:before="38"/>
              <w:ind w:left="423"/>
              <w:rPr>
                <w:sz w:val="28"/>
              </w:rPr>
            </w:pPr>
            <w:r>
              <w:rPr>
                <w:spacing w:val="-2"/>
                <w:sz w:val="28"/>
              </w:rPr>
              <w:t>Қазан</w:t>
            </w:r>
          </w:p>
        </w:tc>
        <w:tc>
          <w:tcPr>
            <w:tcW w:w="2040" w:type="dxa"/>
          </w:tcPr>
          <w:p w14:paraId="3C144838">
            <w:pPr>
              <w:pStyle w:val="10"/>
              <w:spacing w:before="38"/>
              <w:ind w:left="47"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Меңгеруші</w:t>
            </w:r>
          </w:p>
        </w:tc>
      </w:tr>
      <w:tr w14:paraId="6287D7C0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70" w:type="dxa"/>
          </w:tcPr>
          <w:p w14:paraId="2013EB17">
            <w:pPr>
              <w:pStyle w:val="10"/>
              <w:spacing w:before="85"/>
              <w:ind w:left="0"/>
              <w:rPr>
                <w:sz w:val="28"/>
              </w:rPr>
            </w:pPr>
          </w:p>
          <w:p w14:paraId="3495E802">
            <w:pPr>
              <w:pStyle w:val="10"/>
              <w:spacing w:before="1"/>
              <w:ind w:left="17" w:right="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026" w:type="dxa"/>
          </w:tcPr>
          <w:p w14:paraId="2990C160">
            <w:pPr>
              <w:pStyle w:val="10"/>
              <w:spacing w:before="38" w:line="276" w:lineRule="auto"/>
              <w:ind w:left="44"/>
              <w:rPr>
                <w:sz w:val="28"/>
              </w:rPr>
            </w:pPr>
            <w:r>
              <w:rPr>
                <w:sz w:val="28"/>
              </w:rPr>
              <w:t>Тәрбиеленушілердің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кӛркем әдебиетке қызығушылығы</w:t>
            </w:r>
          </w:p>
          <w:p w14:paraId="0608E888">
            <w:pPr>
              <w:pStyle w:val="10"/>
              <w:spacing w:before="1"/>
              <w:ind w:left="44"/>
              <w:rPr>
                <w:sz w:val="28"/>
              </w:rPr>
            </w:pPr>
            <w:r>
              <w:rPr>
                <w:sz w:val="28"/>
              </w:rPr>
              <w:t>тақырыптық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бақылау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нәтижесі</w:t>
            </w:r>
          </w:p>
        </w:tc>
        <w:tc>
          <w:tcPr>
            <w:tcW w:w="1543" w:type="dxa"/>
          </w:tcPr>
          <w:p w14:paraId="06EAD0AB">
            <w:pPr>
              <w:pStyle w:val="10"/>
              <w:spacing w:before="38"/>
              <w:ind w:left="387"/>
              <w:rPr>
                <w:sz w:val="28"/>
              </w:rPr>
            </w:pPr>
            <w:r>
              <w:rPr>
                <w:spacing w:val="-2"/>
                <w:sz w:val="28"/>
              </w:rPr>
              <w:t>Қазан</w:t>
            </w:r>
          </w:p>
        </w:tc>
        <w:tc>
          <w:tcPr>
            <w:tcW w:w="2040" w:type="dxa"/>
          </w:tcPr>
          <w:p w14:paraId="32B7E7A3">
            <w:pPr>
              <w:pStyle w:val="10"/>
              <w:spacing w:before="38"/>
              <w:ind w:left="47" w:righ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Әдіскер</w:t>
            </w:r>
          </w:p>
        </w:tc>
      </w:tr>
      <w:tr w14:paraId="43521A21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70" w:type="dxa"/>
          </w:tcPr>
          <w:p w14:paraId="04FC56A2">
            <w:pPr>
              <w:pStyle w:val="10"/>
              <w:spacing w:before="38"/>
              <w:ind w:left="17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026" w:type="dxa"/>
          </w:tcPr>
          <w:p w14:paraId="416FFCA2">
            <w:pPr>
              <w:pStyle w:val="10"/>
              <w:spacing w:before="38" w:line="276" w:lineRule="auto"/>
              <w:ind w:left="44"/>
              <w:rPr>
                <w:sz w:val="28"/>
              </w:rPr>
            </w:pPr>
            <w:r>
              <w:rPr>
                <w:sz w:val="28"/>
              </w:rPr>
              <w:t>Балаларға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арналған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кӛркем </w:t>
            </w:r>
            <w:r>
              <w:rPr>
                <w:spacing w:val="-2"/>
                <w:sz w:val="28"/>
              </w:rPr>
              <w:t>әдебиеттер</w:t>
            </w:r>
          </w:p>
        </w:tc>
        <w:tc>
          <w:tcPr>
            <w:tcW w:w="1543" w:type="dxa"/>
          </w:tcPr>
          <w:p w14:paraId="1EE36A0C">
            <w:pPr>
              <w:pStyle w:val="10"/>
              <w:spacing w:before="38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Қазан</w:t>
            </w:r>
          </w:p>
        </w:tc>
        <w:tc>
          <w:tcPr>
            <w:tcW w:w="2040" w:type="dxa"/>
          </w:tcPr>
          <w:p w14:paraId="7B3A8046">
            <w:pPr>
              <w:pStyle w:val="10"/>
              <w:spacing w:before="38"/>
              <w:ind w:left="4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Тәрбиеші</w:t>
            </w:r>
          </w:p>
        </w:tc>
      </w:tr>
      <w:tr w14:paraId="6260499E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370" w:type="dxa"/>
          </w:tcPr>
          <w:p w14:paraId="596CF3D4">
            <w:pPr>
              <w:pStyle w:val="10"/>
              <w:spacing w:before="38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026" w:type="dxa"/>
          </w:tcPr>
          <w:p w14:paraId="0A0F175E">
            <w:pPr>
              <w:pStyle w:val="10"/>
              <w:spacing w:before="38"/>
              <w:ind w:left="44"/>
              <w:rPr>
                <w:sz w:val="28"/>
              </w:rPr>
            </w:pPr>
            <w:r>
              <w:rPr>
                <w:sz w:val="28"/>
              </w:rPr>
              <w:t>«Кӛркем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әдебиет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білгіштері»</w:t>
            </w:r>
          </w:p>
        </w:tc>
        <w:tc>
          <w:tcPr>
            <w:tcW w:w="1543" w:type="dxa"/>
          </w:tcPr>
          <w:p w14:paraId="62F01286">
            <w:pPr>
              <w:pStyle w:val="10"/>
              <w:spacing w:before="38"/>
              <w:ind w:left="387"/>
              <w:rPr>
                <w:sz w:val="28"/>
              </w:rPr>
            </w:pPr>
            <w:r>
              <w:rPr>
                <w:spacing w:val="-2"/>
                <w:sz w:val="28"/>
              </w:rPr>
              <w:t>Қазан</w:t>
            </w:r>
          </w:p>
        </w:tc>
        <w:tc>
          <w:tcPr>
            <w:tcW w:w="2040" w:type="dxa"/>
          </w:tcPr>
          <w:p w14:paraId="3FFA7939">
            <w:pPr>
              <w:pStyle w:val="10"/>
              <w:spacing w:before="38"/>
              <w:ind w:left="47" w:righ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Әдіскер</w:t>
            </w:r>
          </w:p>
        </w:tc>
      </w:tr>
      <w:tr w14:paraId="5D85D86F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370" w:type="dxa"/>
          </w:tcPr>
          <w:p w14:paraId="0C0181B0">
            <w:pPr>
              <w:pStyle w:val="10"/>
              <w:spacing w:before="38"/>
              <w:ind w:left="17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026" w:type="dxa"/>
          </w:tcPr>
          <w:p w14:paraId="2C4E6B85">
            <w:pPr>
              <w:pStyle w:val="10"/>
              <w:spacing w:before="38"/>
              <w:ind w:left="44"/>
              <w:rPr>
                <w:sz w:val="28"/>
              </w:rPr>
            </w:pPr>
            <w:r>
              <w:rPr>
                <w:sz w:val="28"/>
              </w:rPr>
              <w:t>Шешім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талқылау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қабылдау</w:t>
            </w:r>
          </w:p>
        </w:tc>
        <w:tc>
          <w:tcPr>
            <w:tcW w:w="1543" w:type="dxa"/>
          </w:tcPr>
          <w:p w14:paraId="3A106C4C">
            <w:pPr>
              <w:pStyle w:val="10"/>
              <w:spacing w:before="38"/>
              <w:ind w:left="253"/>
              <w:rPr>
                <w:sz w:val="28"/>
              </w:rPr>
            </w:pPr>
            <w:r>
              <w:rPr>
                <w:spacing w:val="-2"/>
                <w:sz w:val="28"/>
              </w:rPr>
              <w:t>Қараша</w:t>
            </w:r>
          </w:p>
        </w:tc>
        <w:tc>
          <w:tcPr>
            <w:tcW w:w="2040" w:type="dxa"/>
          </w:tcPr>
          <w:p w14:paraId="35404D96">
            <w:pPr>
              <w:pStyle w:val="10"/>
              <w:spacing w:before="38"/>
              <w:ind w:left="47"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Меңгеруші</w:t>
            </w:r>
          </w:p>
        </w:tc>
      </w:tr>
    </w:tbl>
    <w:p w14:paraId="5FA648DA">
      <w:pPr>
        <w:pStyle w:val="10"/>
        <w:spacing w:after="0"/>
        <w:jc w:val="center"/>
        <w:rPr>
          <w:sz w:val="28"/>
        </w:rPr>
        <w:sectPr>
          <w:pgSz w:w="11910" w:h="16840"/>
          <w:pgMar w:top="1040" w:right="425" w:bottom="280" w:left="566" w:header="720" w:footer="720" w:gutter="0"/>
          <w:pgBorders w:offsetFrom="page">
            <w:top w:val="thinThickThinSmallGap" w:color="000000" w:sz="24" w:space="24"/>
            <w:left w:val="thinThickThinSmallGap" w:color="000000" w:sz="24" w:space="24"/>
            <w:bottom w:val="thinThickThinSmallGap" w:color="000000" w:sz="24" w:space="24"/>
            <w:right w:val="thinThickThinSmallGap" w:color="000000" w:sz="24" w:space="24"/>
          </w:pgBorders>
          <w:cols w:space="720" w:num="1"/>
        </w:sectPr>
      </w:pPr>
    </w:p>
    <w:p w14:paraId="3A10DA75">
      <w:pPr>
        <w:pStyle w:val="7"/>
        <w:spacing w:before="59"/>
        <w:ind w:right="281"/>
        <w:jc w:val="center"/>
      </w:pPr>
      <w:r>
        <w:t>Педкеңес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14:paraId="50A40627">
      <w:pPr>
        <w:pStyle w:val="7"/>
        <w:spacing w:before="86" w:line="742" w:lineRule="exact"/>
        <w:ind w:left="559" w:right="687" w:firstLine="792"/>
      </w:pPr>
      <w:r>
        <w:t>Тақырыбы: « Театр әрекеті арқылы балалардың тілдерін дамыту » Мақсаты:</w:t>
      </w:r>
      <w:r>
        <w:rPr>
          <w:spacing w:val="-4"/>
        </w:rPr>
        <w:t xml:space="preserve"> </w:t>
      </w:r>
      <w:r>
        <w:t>Театр</w:t>
      </w:r>
      <w:r>
        <w:rPr>
          <w:spacing w:val="-4"/>
        </w:rPr>
        <w:t xml:space="preserve"> </w:t>
      </w:r>
      <w:r>
        <w:t>әрекеті</w:t>
      </w:r>
      <w:r>
        <w:rPr>
          <w:spacing w:val="-4"/>
        </w:rPr>
        <w:t xml:space="preserve"> </w:t>
      </w:r>
      <w:r>
        <w:t>арқылы</w:t>
      </w:r>
      <w:r>
        <w:rPr>
          <w:spacing w:val="40"/>
        </w:rPr>
        <w:t xml:space="preserve"> </w:t>
      </w:r>
      <w:r>
        <w:t>мектепке</w:t>
      </w:r>
      <w:r>
        <w:rPr>
          <w:spacing w:val="-5"/>
        </w:rPr>
        <w:t xml:space="preserve"> </w:t>
      </w:r>
      <w:r>
        <w:t>дейінгі</w:t>
      </w:r>
      <w:r>
        <w:rPr>
          <w:spacing w:val="-4"/>
        </w:rPr>
        <w:t xml:space="preserve"> </w:t>
      </w:r>
      <w:r>
        <w:t>балалардың</w:t>
      </w:r>
      <w:r>
        <w:rPr>
          <w:spacing w:val="-5"/>
        </w:rPr>
        <w:t xml:space="preserve"> </w:t>
      </w:r>
      <w:r>
        <w:t>тілдерін</w:t>
      </w:r>
      <w:r>
        <w:rPr>
          <w:spacing w:val="-5"/>
        </w:rPr>
        <w:t xml:space="preserve"> </w:t>
      </w:r>
      <w:r>
        <w:t>дамыту.</w:t>
      </w:r>
    </w:p>
    <w:p w14:paraId="60BE0C1A">
      <w:pPr>
        <w:pStyle w:val="7"/>
        <w:spacing w:line="281" w:lineRule="exact"/>
        <w:ind w:left="-1" w:right="279"/>
        <w:jc w:val="center"/>
      </w:pPr>
      <w:r>
        <w:t>Тәрбиешілердің</w:t>
      </w:r>
      <w:r>
        <w:rPr>
          <w:spacing w:val="-13"/>
        </w:rPr>
        <w:t xml:space="preserve"> </w:t>
      </w:r>
      <w:r>
        <w:t>осы</w:t>
      </w:r>
      <w:r>
        <w:rPr>
          <w:spacing w:val="-10"/>
        </w:rPr>
        <w:t xml:space="preserve"> </w:t>
      </w:r>
      <w:r>
        <w:t>саладағы</w:t>
      </w:r>
      <w:r>
        <w:rPr>
          <w:spacing w:val="-9"/>
        </w:rPr>
        <w:t xml:space="preserve"> </w:t>
      </w:r>
      <w:r>
        <w:t>біліктіліктерін</w:t>
      </w:r>
      <w:r>
        <w:rPr>
          <w:spacing w:val="-3"/>
        </w:rPr>
        <w:t xml:space="preserve"> </w:t>
      </w:r>
      <w:r>
        <w:rPr>
          <w:spacing w:val="-2"/>
        </w:rPr>
        <w:t>арттырады.</w:t>
      </w:r>
    </w:p>
    <w:p w14:paraId="4724DB91">
      <w:pPr>
        <w:pStyle w:val="7"/>
        <w:spacing w:before="97"/>
      </w:pPr>
    </w:p>
    <w:p w14:paraId="0D207363">
      <w:pPr>
        <w:pStyle w:val="7"/>
        <w:ind w:right="281"/>
        <w:jc w:val="center"/>
      </w:pPr>
      <w:r>
        <w:t>Ӛту</w:t>
      </w:r>
      <w:r>
        <w:rPr>
          <w:spacing w:val="-8"/>
        </w:rPr>
        <w:t xml:space="preserve"> </w:t>
      </w:r>
      <w:r>
        <w:t xml:space="preserve">түрі: </w:t>
      </w:r>
      <w:r>
        <w:rPr>
          <w:spacing w:val="-4"/>
        </w:rPr>
        <w:t>ойын</w:t>
      </w:r>
    </w:p>
    <w:p w14:paraId="7C185B14">
      <w:pPr>
        <w:pStyle w:val="7"/>
        <w:rPr>
          <w:sz w:val="20"/>
        </w:rPr>
      </w:pPr>
    </w:p>
    <w:p w14:paraId="5EBD9041">
      <w:pPr>
        <w:pStyle w:val="7"/>
        <w:rPr>
          <w:sz w:val="20"/>
        </w:rPr>
      </w:pPr>
    </w:p>
    <w:p w14:paraId="5F1DC6CC">
      <w:pPr>
        <w:pStyle w:val="7"/>
        <w:spacing w:before="222"/>
        <w:rPr>
          <w:sz w:val="20"/>
        </w:rPr>
      </w:pPr>
    </w:p>
    <w:tbl>
      <w:tblPr>
        <w:tblStyle w:val="6"/>
        <w:tblW w:w="0" w:type="auto"/>
        <w:tblInd w:w="435" w:type="dxa"/>
        <w:tblBorders>
          <w:top w:val="single" w:color="D0D0D0" w:sz="6" w:space="0"/>
          <w:left w:val="single" w:color="D0D0D0" w:sz="6" w:space="0"/>
          <w:bottom w:val="single" w:color="D0D0D0" w:sz="6" w:space="0"/>
          <w:right w:val="single" w:color="D0D0D0" w:sz="6" w:space="0"/>
          <w:insideH w:val="single" w:color="D0D0D0" w:sz="6" w:space="0"/>
          <w:insideV w:val="single" w:color="D0D0D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5"/>
        <w:gridCol w:w="6073"/>
        <w:gridCol w:w="1558"/>
        <w:gridCol w:w="1843"/>
      </w:tblGrid>
      <w:tr w14:paraId="49889C51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305" w:type="dxa"/>
          </w:tcPr>
          <w:p w14:paraId="5335DEB9">
            <w:pPr>
              <w:pStyle w:val="10"/>
              <w:spacing w:before="38"/>
              <w:ind w:left="45" w:right="-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6073" w:type="dxa"/>
          </w:tcPr>
          <w:p w14:paraId="1C3C5660">
            <w:pPr>
              <w:pStyle w:val="10"/>
              <w:spacing w:before="38"/>
              <w:ind w:left="393"/>
              <w:rPr>
                <w:sz w:val="28"/>
              </w:rPr>
            </w:pPr>
            <w:r>
              <w:rPr>
                <w:sz w:val="28"/>
              </w:rPr>
              <w:t>Пед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кеңестер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бағдарламаcы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тақырыбы</w:t>
            </w:r>
          </w:p>
        </w:tc>
        <w:tc>
          <w:tcPr>
            <w:tcW w:w="1558" w:type="dxa"/>
          </w:tcPr>
          <w:p w14:paraId="3B119242">
            <w:pPr>
              <w:pStyle w:val="10"/>
              <w:spacing w:before="38"/>
              <w:ind w:left="297"/>
              <w:rPr>
                <w:sz w:val="28"/>
              </w:rPr>
            </w:pPr>
            <w:r>
              <w:rPr>
                <w:spacing w:val="-2"/>
                <w:sz w:val="28"/>
              </w:rPr>
              <w:t>Мерзімі</w:t>
            </w:r>
          </w:p>
        </w:tc>
        <w:tc>
          <w:tcPr>
            <w:tcW w:w="1843" w:type="dxa"/>
          </w:tcPr>
          <w:p w14:paraId="500FFF1C">
            <w:pPr>
              <w:pStyle w:val="10"/>
              <w:spacing w:before="38"/>
              <w:ind w:left="0" w:right="15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Жауаптылар</w:t>
            </w:r>
          </w:p>
        </w:tc>
      </w:tr>
      <w:tr w14:paraId="565409C7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305" w:type="dxa"/>
          </w:tcPr>
          <w:p w14:paraId="59B90769">
            <w:pPr>
              <w:pStyle w:val="10"/>
              <w:spacing w:before="38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073" w:type="dxa"/>
          </w:tcPr>
          <w:p w14:paraId="4F26C3AF">
            <w:pPr>
              <w:pStyle w:val="10"/>
              <w:spacing w:before="38"/>
              <w:ind w:left="43"/>
              <w:rPr>
                <w:sz w:val="28"/>
              </w:rPr>
            </w:pPr>
            <w:r>
              <w:rPr>
                <w:sz w:val="28"/>
              </w:rPr>
              <w:t>Алдынғы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педкеңестің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шешімін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орындалуы</w:t>
            </w:r>
          </w:p>
        </w:tc>
        <w:tc>
          <w:tcPr>
            <w:tcW w:w="1558" w:type="dxa"/>
          </w:tcPr>
          <w:p w14:paraId="0045389B">
            <w:pPr>
              <w:pStyle w:val="10"/>
              <w:spacing w:before="38"/>
              <w:ind w:left="43"/>
              <w:rPr>
                <w:sz w:val="28"/>
              </w:rPr>
            </w:pPr>
            <w:r>
              <w:rPr>
                <w:spacing w:val="-2"/>
                <w:sz w:val="28"/>
              </w:rPr>
              <w:t>Желтоқсан</w:t>
            </w:r>
          </w:p>
        </w:tc>
        <w:tc>
          <w:tcPr>
            <w:tcW w:w="1843" w:type="dxa"/>
          </w:tcPr>
          <w:p w14:paraId="5F9AC8EC">
            <w:pPr>
              <w:pStyle w:val="10"/>
              <w:spacing w:before="38"/>
              <w:ind w:left="45"/>
              <w:rPr>
                <w:sz w:val="28"/>
              </w:rPr>
            </w:pPr>
            <w:r>
              <w:rPr>
                <w:spacing w:val="-2"/>
                <w:sz w:val="28"/>
              </w:rPr>
              <w:t>Меңгеруші</w:t>
            </w:r>
          </w:p>
        </w:tc>
      </w:tr>
      <w:tr w14:paraId="6A452F1B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305" w:type="dxa"/>
          </w:tcPr>
          <w:p w14:paraId="3301E235">
            <w:pPr>
              <w:pStyle w:val="10"/>
              <w:spacing w:before="38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073" w:type="dxa"/>
          </w:tcPr>
          <w:p w14:paraId="203655E4">
            <w:pPr>
              <w:pStyle w:val="10"/>
              <w:spacing w:before="38" w:line="276" w:lineRule="auto"/>
              <w:ind w:left="43"/>
              <w:rPr>
                <w:sz w:val="28"/>
              </w:rPr>
            </w:pPr>
            <w:r>
              <w:rPr>
                <w:sz w:val="28"/>
              </w:rPr>
              <w:t>«Театрландырылған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қойылымдар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арқылы балалардың тілін дамыту»</w:t>
            </w:r>
          </w:p>
        </w:tc>
        <w:tc>
          <w:tcPr>
            <w:tcW w:w="1558" w:type="dxa"/>
          </w:tcPr>
          <w:p w14:paraId="38E54D96">
            <w:pPr>
              <w:pStyle w:val="10"/>
              <w:spacing w:before="38"/>
              <w:ind w:left="43"/>
              <w:rPr>
                <w:sz w:val="28"/>
              </w:rPr>
            </w:pPr>
            <w:r>
              <w:rPr>
                <w:spacing w:val="-2"/>
                <w:sz w:val="28"/>
              </w:rPr>
              <w:t>Желтоқсан</w:t>
            </w:r>
          </w:p>
        </w:tc>
        <w:tc>
          <w:tcPr>
            <w:tcW w:w="1843" w:type="dxa"/>
          </w:tcPr>
          <w:p w14:paraId="6DF4D3F5">
            <w:pPr>
              <w:pStyle w:val="10"/>
              <w:spacing w:before="45"/>
              <w:ind w:left="4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pacing w:val="-2"/>
                <w:sz w:val="28"/>
              </w:rPr>
              <w:t>тәрбиешілер</w:t>
            </w:r>
          </w:p>
        </w:tc>
      </w:tr>
      <w:tr w14:paraId="18BBF54E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305" w:type="dxa"/>
          </w:tcPr>
          <w:p w14:paraId="63902B78">
            <w:pPr>
              <w:pStyle w:val="10"/>
              <w:spacing w:before="38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073" w:type="dxa"/>
          </w:tcPr>
          <w:p w14:paraId="088AAC57">
            <w:pPr>
              <w:pStyle w:val="10"/>
              <w:spacing w:before="38"/>
              <w:ind w:left="43"/>
              <w:rPr>
                <w:sz w:val="28"/>
              </w:rPr>
            </w:pPr>
            <w:r>
              <w:rPr>
                <w:sz w:val="28"/>
              </w:rPr>
              <w:t>«Ертегі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ойдан</w:t>
            </w:r>
            <w:r>
              <w:rPr>
                <w:spacing w:val="-2"/>
                <w:sz w:val="28"/>
              </w:rPr>
              <w:t xml:space="preserve"> шығару»</w:t>
            </w:r>
          </w:p>
        </w:tc>
        <w:tc>
          <w:tcPr>
            <w:tcW w:w="1558" w:type="dxa"/>
          </w:tcPr>
          <w:p w14:paraId="0622DA5A">
            <w:pPr>
              <w:pStyle w:val="10"/>
              <w:spacing w:before="38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Желтоқсан</w:t>
            </w:r>
          </w:p>
        </w:tc>
        <w:tc>
          <w:tcPr>
            <w:tcW w:w="1843" w:type="dxa"/>
          </w:tcPr>
          <w:p w14:paraId="60C942D6">
            <w:pPr>
              <w:pStyle w:val="10"/>
              <w:spacing w:before="38"/>
              <w:ind w:left="0" w:right="12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Тәрбиешілер</w:t>
            </w:r>
          </w:p>
        </w:tc>
      </w:tr>
      <w:tr w14:paraId="4ECFF8E3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305" w:type="dxa"/>
          </w:tcPr>
          <w:p w14:paraId="148655C7">
            <w:pPr>
              <w:pStyle w:val="10"/>
              <w:spacing w:before="38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073" w:type="dxa"/>
          </w:tcPr>
          <w:p w14:paraId="39A0A729">
            <w:pPr>
              <w:pStyle w:val="10"/>
              <w:spacing w:before="38"/>
              <w:ind w:left="43"/>
              <w:rPr>
                <w:sz w:val="28"/>
              </w:rPr>
            </w:pPr>
            <w:r>
              <w:rPr>
                <w:sz w:val="28"/>
              </w:rPr>
              <w:t>Шешім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талқылау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қабылдау</w:t>
            </w:r>
          </w:p>
        </w:tc>
        <w:tc>
          <w:tcPr>
            <w:tcW w:w="1558" w:type="dxa"/>
          </w:tcPr>
          <w:p w14:paraId="4585361F">
            <w:pPr>
              <w:pStyle w:val="10"/>
              <w:spacing w:before="38"/>
              <w:ind w:left="43"/>
              <w:rPr>
                <w:sz w:val="28"/>
              </w:rPr>
            </w:pPr>
            <w:r>
              <w:rPr>
                <w:spacing w:val="-2"/>
                <w:sz w:val="28"/>
              </w:rPr>
              <w:t>Желтоқсан</w:t>
            </w:r>
          </w:p>
        </w:tc>
        <w:tc>
          <w:tcPr>
            <w:tcW w:w="1843" w:type="dxa"/>
          </w:tcPr>
          <w:p w14:paraId="42611678">
            <w:pPr>
              <w:pStyle w:val="10"/>
              <w:spacing w:before="38"/>
              <w:ind w:left="252"/>
              <w:rPr>
                <w:sz w:val="28"/>
              </w:rPr>
            </w:pPr>
            <w:r>
              <w:rPr>
                <w:spacing w:val="-2"/>
                <w:sz w:val="28"/>
              </w:rPr>
              <w:t>Меңгеруші</w:t>
            </w:r>
          </w:p>
        </w:tc>
      </w:tr>
    </w:tbl>
    <w:p w14:paraId="72D6B9A7">
      <w:pPr>
        <w:pStyle w:val="7"/>
      </w:pPr>
    </w:p>
    <w:p w14:paraId="44480B76">
      <w:pPr>
        <w:pStyle w:val="7"/>
        <w:spacing w:before="292"/>
      </w:pPr>
    </w:p>
    <w:p w14:paraId="109BE7FB">
      <w:pPr>
        <w:pStyle w:val="7"/>
        <w:ind w:left="2309"/>
      </w:pPr>
      <w:r>
        <w:t>№4</w:t>
      </w:r>
      <w:r>
        <w:rPr>
          <w:spacing w:val="73"/>
        </w:rPr>
        <w:t xml:space="preserve"> </w:t>
      </w:r>
      <w:r>
        <w:rPr>
          <w:spacing w:val="-2"/>
        </w:rPr>
        <w:t>Педкеңес</w:t>
      </w:r>
    </w:p>
    <w:p w14:paraId="6CA45143">
      <w:pPr>
        <w:pStyle w:val="7"/>
        <w:spacing w:before="47"/>
        <w:ind w:left="840"/>
      </w:pPr>
      <w:r>
        <w:t>Тақырыбы:</w:t>
      </w:r>
      <w:r>
        <w:rPr>
          <w:spacing w:val="-7"/>
        </w:rPr>
        <w:t xml:space="preserve"> </w:t>
      </w:r>
      <w:r>
        <w:t>«Балалардың</w:t>
      </w:r>
      <w:r>
        <w:rPr>
          <w:spacing w:val="-5"/>
        </w:rPr>
        <w:t xml:space="preserve"> </w:t>
      </w:r>
      <w:r>
        <w:t>дене</w:t>
      </w:r>
      <w:r>
        <w:rPr>
          <w:spacing w:val="-8"/>
        </w:rPr>
        <w:t xml:space="preserve"> </w:t>
      </w:r>
      <w:r>
        <w:t>бітімінің</w:t>
      </w:r>
      <w:r>
        <w:rPr>
          <w:spacing w:val="-8"/>
        </w:rPr>
        <w:t xml:space="preserve"> </w:t>
      </w:r>
      <w:r>
        <w:t>жан-жақты</w:t>
      </w:r>
      <w:r>
        <w:rPr>
          <w:spacing w:val="-7"/>
        </w:rPr>
        <w:t xml:space="preserve"> </w:t>
      </w:r>
      <w:r>
        <w:rPr>
          <w:spacing w:val="-2"/>
        </w:rPr>
        <w:t>дамуы»</w:t>
      </w:r>
    </w:p>
    <w:p w14:paraId="2258F886">
      <w:pPr>
        <w:pStyle w:val="7"/>
        <w:spacing w:before="95"/>
      </w:pPr>
    </w:p>
    <w:p w14:paraId="02F96EEE">
      <w:pPr>
        <w:pStyle w:val="7"/>
        <w:tabs>
          <w:tab w:val="left" w:pos="1231"/>
          <w:tab w:val="left" w:pos="1630"/>
        </w:tabs>
        <w:spacing w:before="1" w:line="276" w:lineRule="auto"/>
        <w:ind w:left="141" w:right="870" w:firstLine="208"/>
      </w:pPr>
      <w:r>
        <w:t xml:space="preserve">Мақсаты: Педагогтардың назарын жаңашыл денсаулық технологияларға назар </w:t>
      </w:r>
      <w:r>
        <w:rPr>
          <w:spacing w:val="-2"/>
        </w:rPr>
        <w:t>аудару,</w:t>
      </w:r>
      <w:r>
        <w:tab/>
      </w:r>
      <w:r>
        <w:t>олардың</w:t>
      </w:r>
      <w:r>
        <w:rPr>
          <w:spacing w:val="-7"/>
        </w:rPr>
        <w:t xml:space="preserve"> </w:t>
      </w:r>
      <w:r>
        <w:t>шығармашылық</w:t>
      </w:r>
      <w:r>
        <w:rPr>
          <w:spacing w:val="-10"/>
        </w:rPr>
        <w:t xml:space="preserve"> </w:t>
      </w:r>
      <w:r>
        <w:t>пен</w:t>
      </w:r>
      <w:r>
        <w:rPr>
          <w:spacing w:val="-3"/>
        </w:rPr>
        <w:t xml:space="preserve"> </w:t>
      </w:r>
      <w:r>
        <w:t>белсенділіктерін</w:t>
      </w:r>
      <w:r>
        <w:rPr>
          <w:spacing w:val="-7"/>
        </w:rPr>
        <w:t xml:space="preserve"> </w:t>
      </w:r>
      <w:r>
        <w:t>арттыру.</w:t>
      </w:r>
      <w:r>
        <w:rPr>
          <w:spacing w:val="-8"/>
        </w:rPr>
        <w:t xml:space="preserve"> </w:t>
      </w:r>
      <w:r>
        <w:t xml:space="preserve">Шығармашылық </w:t>
      </w:r>
      <w:r>
        <w:rPr>
          <w:spacing w:val="-2"/>
        </w:rPr>
        <w:t>ізденіске</w:t>
      </w:r>
      <w:r>
        <w:tab/>
      </w:r>
      <w:r>
        <w:tab/>
      </w:r>
      <w:r>
        <w:rPr>
          <w:spacing w:val="-2"/>
        </w:rPr>
        <w:t>талпындыру.</w:t>
      </w:r>
    </w:p>
    <w:p w14:paraId="480F06B0">
      <w:pPr>
        <w:pStyle w:val="7"/>
        <w:rPr>
          <w:sz w:val="20"/>
        </w:rPr>
      </w:pPr>
    </w:p>
    <w:p w14:paraId="12636D3A">
      <w:pPr>
        <w:pStyle w:val="7"/>
        <w:rPr>
          <w:sz w:val="20"/>
        </w:rPr>
      </w:pPr>
    </w:p>
    <w:p w14:paraId="16F10137">
      <w:pPr>
        <w:pStyle w:val="7"/>
        <w:spacing w:before="59"/>
        <w:rPr>
          <w:sz w:val="20"/>
        </w:rPr>
      </w:pPr>
    </w:p>
    <w:tbl>
      <w:tblPr>
        <w:tblStyle w:val="6"/>
        <w:tblW w:w="0" w:type="auto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5956"/>
        <w:gridCol w:w="1419"/>
        <w:gridCol w:w="1416"/>
        <w:gridCol w:w="1419"/>
      </w:tblGrid>
      <w:tr w14:paraId="6493B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283" w:type="dxa"/>
          </w:tcPr>
          <w:p w14:paraId="7F30ECE8">
            <w:pPr>
              <w:pStyle w:val="10"/>
              <w:spacing w:line="315" w:lineRule="exact"/>
              <w:ind w:right="-116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956" w:type="dxa"/>
          </w:tcPr>
          <w:p w14:paraId="0342527E">
            <w:pPr>
              <w:pStyle w:val="10"/>
              <w:spacing w:line="315" w:lineRule="exact"/>
              <w:ind w:left="1315"/>
              <w:rPr>
                <w:sz w:val="28"/>
              </w:rPr>
            </w:pPr>
            <w:r>
              <w:rPr>
                <w:sz w:val="28"/>
              </w:rPr>
              <w:t>Пед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кеңестер</w:t>
            </w:r>
            <w:r>
              <w:rPr>
                <w:spacing w:val="-2"/>
                <w:sz w:val="28"/>
              </w:rPr>
              <w:t xml:space="preserve"> бағдарламаcы</w:t>
            </w:r>
          </w:p>
        </w:tc>
        <w:tc>
          <w:tcPr>
            <w:tcW w:w="1419" w:type="dxa"/>
          </w:tcPr>
          <w:p w14:paraId="6D5155F0">
            <w:pPr>
              <w:pStyle w:val="10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Ӛткізілу</w:t>
            </w:r>
          </w:p>
          <w:p w14:paraId="4E30825B">
            <w:pPr>
              <w:pStyle w:val="10"/>
              <w:spacing w:before="47"/>
              <w:ind w:left="12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түрі</w:t>
            </w:r>
          </w:p>
        </w:tc>
        <w:tc>
          <w:tcPr>
            <w:tcW w:w="1416" w:type="dxa"/>
          </w:tcPr>
          <w:p w14:paraId="1C8EB911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мерзімі</w:t>
            </w:r>
          </w:p>
        </w:tc>
        <w:tc>
          <w:tcPr>
            <w:tcW w:w="1419" w:type="dxa"/>
          </w:tcPr>
          <w:p w14:paraId="704F7FEC">
            <w:pPr>
              <w:pStyle w:val="10"/>
              <w:spacing w:line="315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Жауапты</w:t>
            </w:r>
          </w:p>
          <w:p w14:paraId="152F194D">
            <w:pPr>
              <w:pStyle w:val="10"/>
              <w:spacing w:before="47"/>
              <w:ind w:left="12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лар</w:t>
            </w:r>
          </w:p>
        </w:tc>
      </w:tr>
      <w:tr w14:paraId="0DBE4F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283" w:type="dxa"/>
          </w:tcPr>
          <w:p w14:paraId="0760A550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56" w:type="dxa"/>
          </w:tcPr>
          <w:p w14:paraId="27515DFD">
            <w:pPr>
              <w:pStyle w:val="10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Ӛткен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кеңестің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шешімдерінің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орындалысы</w:t>
            </w:r>
          </w:p>
          <w:p w14:paraId="63206E97">
            <w:pPr>
              <w:pStyle w:val="10"/>
              <w:spacing w:before="47"/>
              <w:ind w:left="110"/>
              <w:rPr>
                <w:sz w:val="28"/>
              </w:rPr>
            </w:pPr>
            <w:r>
              <w:rPr>
                <w:sz w:val="28"/>
              </w:rPr>
              <w:t>туралы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қорытынды</w:t>
            </w:r>
          </w:p>
        </w:tc>
        <w:tc>
          <w:tcPr>
            <w:tcW w:w="1419" w:type="dxa"/>
          </w:tcPr>
          <w:p w14:paraId="5CD7B1D2">
            <w:pPr>
              <w:pStyle w:val="10"/>
              <w:ind w:left="0"/>
              <w:rPr>
                <w:sz w:val="28"/>
              </w:rPr>
            </w:pPr>
          </w:p>
        </w:tc>
        <w:tc>
          <w:tcPr>
            <w:tcW w:w="1416" w:type="dxa"/>
          </w:tcPr>
          <w:p w14:paraId="7230F49D">
            <w:pPr>
              <w:pStyle w:val="10"/>
              <w:ind w:left="0"/>
              <w:rPr>
                <w:sz w:val="28"/>
              </w:rPr>
            </w:pPr>
          </w:p>
        </w:tc>
        <w:tc>
          <w:tcPr>
            <w:tcW w:w="1419" w:type="dxa"/>
          </w:tcPr>
          <w:p w14:paraId="612E9F1E">
            <w:pPr>
              <w:pStyle w:val="10"/>
              <w:spacing w:line="315" w:lineRule="exact"/>
              <w:ind w:left="266"/>
              <w:rPr>
                <w:sz w:val="28"/>
              </w:rPr>
            </w:pPr>
            <w:r>
              <w:rPr>
                <w:spacing w:val="-2"/>
                <w:sz w:val="28"/>
              </w:rPr>
              <w:t>Басшы,</w:t>
            </w:r>
          </w:p>
          <w:p w14:paraId="7DF3F081">
            <w:pPr>
              <w:pStyle w:val="10"/>
              <w:spacing w:before="47"/>
              <w:ind w:left="235"/>
              <w:rPr>
                <w:sz w:val="28"/>
              </w:rPr>
            </w:pPr>
            <w:r>
              <w:rPr>
                <w:spacing w:val="-2"/>
                <w:sz w:val="28"/>
              </w:rPr>
              <w:t>Әдіскер</w:t>
            </w:r>
          </w:p>
        </w:tc>
      </w:tr>
      <w:tr w14:paraId="7E42D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1" w:hRule="atLeast"/>
        </w:trPr>
        <w:tc>
          <w:tcPr>
            <w:tcW w:w="283" w:type="dxa"/>
          </w:tcPr>
          <w:p w14:paraId="42076567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956" w:type="dxa"/>
          </w:tcPr>
          <w:p w14:paraId="057699CE">
            <w:pPr>
              <w:pStyle w:val="10"/>
              <w:spacing w:line="278" w:lineRule="auto"/>
              <w:ind w:left="110" w:right="213"/>
              <w:rPr>
                <w:sz w:val="28"/>
              </w:rPr>
            </w:pPr>
            <w:r>
              <w:rPr>
                <w:sz w:val="28"/>
              </w:rPr>
              <w:t>Балабақшадағы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балалардың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бітімін </w:t>
            </w:r>
            <w:r>
              <w:rPr>
                <w:spacing w:val="-2"/>
                <w:sz w:val="28"/>
              </w:rPr>
              <w:t>дамуы.</w:t>
            </w:r>
          </w:p>
        </w:tc>
        <w:tc>
          <w:tcPr>
            <w:tcW w:w="1419" w:type="dxa"/>
          </w:tcPr>
          <w:p w14:paraId="5E362389">
            <w:pPr>
              <w:pStyle w:val="10"/>
              <w:spacing w:line="315" w:lineRule="exact"/>
              <w:ind w:left="223"/>
              <w:rPr>
                <w:sz w:val="28"/>
              </w:rPr>
            </w:pPr>
            <w:r>
              <w:rPr>
                <w:spacing w:val="-2"/>
                <w:sz w:val="28"/>
              </w:rPr>
              <w:t>Баяндау</w:t>
            </w:r>
          </w:p>
        </w:tc>
        <w:tc>
          <w:tcPr>
            <w:tcW w:w="1416" w:type="dxa"/>
          </w:tcPr>
          <w:p w14:paraId="6AEB3B03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05.02.202</w:t>
            </w:r>
          </w:p>
          <w:p w14:paraId="453B481A">
            <w:pPr>
              <w:pStyle w:val="10"/>
              <w:spacing w:before="50"/>
              <w:rPr>
                <w:sz w:val="28"/>
              </w:rPr>
            </w:pPr>
            <w:r>
              <w:rPr>
                <w:spacing w:val="-5"/>
                <w:sz w:val="28"/>
              </w:rPr>
              <w:t>4ж</w:t>
            </w:r>
          </w:p>
        </w:tc>
        <w:tc>
          <w:tcPr>
            <w:tcW w:w="1419" w:type="dxa"/>
          </w:tcPr>
          <w:p w14:paraId="1D549F73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Медбике</w:t>
            </w:r>
          </w:p>
          <w:p w14:paraId="02EE096F">
            <w:pPr>
              <w:pStyle w:val="10"/>
              <w:spacing w:before="2" w:line="37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Педагогт </w:t>
            </w:r>
            <w:r>
              <w:rPr>
                <w:spacing w:val="-6"/>
                <w:sz w:val="28"/>
              </w:rPr>
              <w:t>ар</w:t>
            </w:r>
          </w:p>
        </w:tc>
      </w:tr>
    </w:tbl>
    <w:p w14:paraId="1F3399D2">
      <w:pPr>
        <w:pStyle w:val="10"/>
        <w:spacing w:after="0" w:line="370" w:lineRule="atLeast"/>
        <w:rPr>
          <w:sz w:val="28"/>
        </w:rPr>
        <w:sectPr>
          <w:pgSz w:w="11910" w:h="16840"/>
          <w:pgMar w:top="1420" w:right="425" w:bottom="941" w:left="566" w:header="720" w:footer="720" w:gutter="0"/>
          <w:pgBorders w:offsetFrom="page">
            <w:top w:val="thinThickThinSmallGap" w:color="000000" w:sz="24" w:space="24"/>
            <w:left w:val="thinThickThinSmallGap" w:color="000000" w:sz="24" w:space="24"/>
            <w:bottom w:val="thinThickThinSmallGap" w:color="000000" w:sz="24" w:space="24"/>
            <w:right w:val="thinThickThinSmallGap" w:color="000000" w:sz="24" w:space="24"/>
          </w:pgBorders>
          <w:cols w:space="720" w:num="1"/>
        </w:sectPr>
      </w:pPr>
    </w:p>
    <w:tbl>
      <w:tblPr>
        <w:tblStyle w:val="6"/>
        <w:tblW w:w="0" w:type="auto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5956"/>
        <w:gridCol w:w="1419"/>
        <w:gridCol w:w="1416"/>
        <w:gridCol w:w="1419"/>
      </w:tblGrid>
      <w:tr w14:paraId="047AB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atLeast"/>
        </w:trPr>
        <w:tc>
          <w:tcPr>
            <w:tcW w:w="283" w:type="dxa"/>
          </w:tcPr>
          <w:p w14:paraId="73C324A3">
            <w:pPr>
              <w:pStyle w:val="10"/>
              <w:spacing w:line="317" w:lineRule="exact"/>
              <w:ind w:left="8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956" w:type="dxa"/>
          </w:tcPr>
          <w:p w14:paraId="2D538081">
            <w:pPr>
              <w:pStyle w:val="10"/>
              <w:spacing w:line="276" w:lineRule="auto"/>
              <w:ind w:left="110"/>
              <w:rPr>
                <w:sz w:val="28"/>
              </w:rPr>
            </w:pPr>
            <w:r>
              <w:rPr>
                <w:sz w:val="28"/>
              </w:rPr>
              <w:t>Аурудың алдын-алу. 2023-2024оқу жылы балалардың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ауырып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қалуы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талдау.</w:t>
            </w:r>
          </w:p>
        </w:tc>
        <w:tc>
          <w:tcPr>
            <w:tcW w:w="1419" w:type="dxa"/>
          </w:tcPr>
          <w:p w14:paraId="4F202E62">
            <w:pPr>
              <w:pStyle w:val="10"/>
              <w:spacing w:line="317" w:lineRule="exact"/>
              <w:ind w:left="12" w:right="3"/>
              <w:jc w:val="center"/>
              <w:rPr>
                <w:sz w:val="28"/>
              </w:rPr>
            </w:pPr>
            <w:r>
              <w:rPr>
                <w:sz w:val="28"/>
              </w:rPr>
              <w:t>Есеп</w:t>
            </w:r>
            <w:r>
              <w:rPr>
                <w:spacing w:val="-4"/>
                <w:sz w:val="28"/>
              </w:rPr>
              <w:t xml:space="preserve"> беру</w:t>
            </w:r>
          </w:p>
        </w:tc>
        <w:tc>
          <w:tcPr>
            <w:tcW w:w="1416" w:type="dxa"/>
            <w:vMerge w:val="restart"/>
          </w:tcPr>
          <w:p w14:paraId="4C88B3D2">
            <w:pPr>
              <w:pStyle w:val="10"/>
              <w:ind w:left="0"/>
              <w:rPr>
                <w:sz w:val="28"/>
              </w:rPr>
            </w:pPr>
          </w:p>
        </w:tc>
        <w:tc>
          <w:tcPr>
            <w:tcW w:w="1419" w:type="dxa"/>
          </w:tcPr>
          <w:p w14:paraId="7EB214BD">
            <w:pPr>
              <w:pStyle w:val="10"/>
              <w:spacing w:line="317" w:lineRule="exact"/>
              <w:ind w:left="14" w:right="13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Медбике</w:t>
            </w:r>
          </w:p>
        </w:tc>
      </w:tr>
      <w:tr w14:paraId="20D51F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83" w:type="dxa"/>
          </w:tcPr>
          <w:p w14:paraId="4B74E15E">
            <w:pPr>
              <w:pStyle w:val="10"/>
              <w:spacing w:line="317" w:lineRule="exact"/>
              <w:ind w:left="8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956" w:type="dxa"/>
          </w:tcPr>
          <w:p w14:paraId="2DA13D38">
            <w:pPr>
              <w:pStyle w:val="10"/>
              <w:spacing w:line="276" w:lineRule="auto"/>
              <w:ind w:left="110"/>
              <w:rPr>
                <w:sz w:val="28"/>
              </w:rPr>
            </w:pPr>
            <w:r>
              <w:rPr>
                <w:sz w:val="28"/>
              </w:rPr>
              <w:t>«Балабақшадағы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денешынықтыру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және сауықтыру жұмыстары».</w:t>
            </w:r>
          </w:p>
        </w:tc>
        <w:tc>
          <w:tcPr>
            <w:tcW w:w="1419" w:type="dxa"/>
          </w:tcPr>
          <w:p w14:paraId="75F48AC3">
            <w:pPr>
              <w:pStyle w:val="10"/>
              <w:ind w:left="0"/>
              <w:rPr>
                <w:sz w:val="28"/>
              </w:rPr>
            </w:pP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3B667E6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50AE6AC0">
            <w:pPr>
              <w:pStyle w:val="10"/>
              <w:spacing w:line="317" w:lineRule="exact"/>
              <w:ind w:left="12" w:right="14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Барлығы</w:t>
            </w:r>
          </w:p>
        </w:tc>
      </w:tr>
      <w:tr w14:paraId="3FF82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1" w:hRule="atLeast"/>
        </w:trPr>
        <w:tc>
          <w:tcPr>
            <w:tcW w:w="283" w:type="dxa"/>
          </w:tcPr>
          <w:p w14:paraId="6B65AE16">
            <w:pPr>
              <w:pStyle w:val="10"/>
              <w:spacing w:line="315" w:lineRule="exact"/>
              <w:ind w:left="8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956" w:type="dxa"/>
          </w:tcPr>
          <w:p w14:paraId="297CA862">
            <w:pPr>
              <w:pStyle w:val="10"/>
              <w:spacing w:line="276" w:lineRule="auto"/>
              <w:ind w:left="110"/>
              <w:rPr>
                <w:sz w:val="28"/>
              </w:rPr>
            </w:pPr>
            <w:r>
              <w:rPr>
                <w:sz w:val="28"/>
              </w:rPr>
              <w:t>«Серуен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кезіндегі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балалардың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қимыл-қозғалыс белсенділігін ұйымдастыру» тақырыбындағы</w:t>
            </w:r>
          </w:p>
          <w:p w14:paraId="120988B7">
            <w:pPr>
              <w:pStyle w:val="10"/>
              <w:ind w:left="110"/>
              <w:rPr>
                <w:sz w:val="28"/>
              </w:rPr>
            </w:pPr>
            <w:r>
              <w:rPr>
                <w:sz w:val="28"/>
              </w:rPr>
              <w:t>тақырыптық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қорытындысы.</w:t>
            </w:r>
          </w:p>
        </w:tc>
        <w:tc>
          <w:tcPr>
            <w:tcW w:w="1419" w:type="dxa"/>
          </w:tcPr>
          <w:p w14:paraId="7D8C8E28">
            <w:pPr>
              <w:pStyle w:val="10"/>
              <w:spacing w:line="315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Нәтиже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7864396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00BCE3EC">
            <w:pPr>
              <w:pStyle w:val="10"/>
              <w:spacing w:line="315" w:lineRule="exact"/>
              <w:ind w:left="12" w:right="25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Әдіскер</w:t>
            </w:r>
          </w:p>
        </w:tc>
      </w:tr>
      <w:tr w14:paraId="3A47D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83" w:type="dxa"/>
          </w:tcPr>
          <w:p w14:paraId="6B91B83A">
            <w:pPr>
              <w:pStyle w:val="10"/>
              <w:spacing w:line="315" w:lineRule="exact"/>
              <w:ind w:left="8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956" w:type="dxa"/>
          </w:tcPr>
          <w:p w14:paraId="2C89EC36">
            <w:pPr>
              <w:pStyle w:val="10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Ата-аналармен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сауалнама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нәтижесі</w:t>
            </w:r>
          </w:p>
        </w:tc>
        <w:tc>
          <w:tcPr>
            <w:tcW w:w="1419" w:type="dxa"/>
          </w:tcPr>
          <w:p w14:paraId="5303DE02">
            <w:pPr>
              <w:pStyle w:val="10"/>
              <w:ind w:left="0"/>
              <w:rPr>
                <w:sz w:val="28"/>
              </w:rPr>
            </w:pP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67ED826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609AED21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Педагогт</w:t>
            </w:r>
          </w:p>
          <w:p w14:paraId="683A14B9">
            <w:pPr>
              <w:pStyle w:val="10"/>
              <w:spacing w:before="47"/>
              <w:rPr>
                <w:sz w:val="28"/>
              </w:rPr>
            </w:pPr>
            <w:r>
              <w:rPr>
                <w:spacing w:val="-5"/>
                <w:sz w:val="28"/>
              </w:rPr>
              <w:t>ар</w:t>
            </w:r>
          </w:p>
        </w:tc>
      </w:tr>
      <w:tr w14:paraId="6A9CFA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283" w:type="dxa"/>
          </w:tcPr>
          <w:p w14:paraId="6DD42712">
            <w:pPr>
              <w:pStyle w:val="10"/>
              <w:spacing w:line="315" w:lineRule="exact"/>
              <w:ind w:left="8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956" w:type="dxa"/>
          </w:tcPr>
          <w:p w14:paraId="7E139E7E">
            <w:pPr>
              <w:pStyle w:val="10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кеңес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қорытындысы,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шешім</w:t>
            </w:r>
            <w:r>
              <w:rPr>
                <w:spacing w:val="-2"/>
                <w:sz w:val="28"/>
              </w:rPr>
              <w:t xml:space="preserve"> қабылдау.</w:t>
            </w:r>
          </w:p>
        </w:tc>
        <w:tc>
          <w:tcPr>
            <w:tcW w:w="1419" w:type="dxa"/>
          </w:tcPr>
          <w:p w14:paraId="17E4237F">
            <w:pPr>
              <w:pStyle w:val="10"/>
              <w:ind w:left="0"/>
              <w:rPr>
                <w:sz w:val="28"/>
              </w:rPr>
            </w:pP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5ACD345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21F0B411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Басшы,әд</w:t>
            </w:r>
          </w:p>
          <w:p w14:paraId="260FC6D4">
            <w:pPr>
              <w:pStyle w:val="10"/>
              <w:spacing w:before="50"/>
              <w:rPr>
                <w:sz w:val="28"/>
              </w:rPr>
            </w:pPr>
            <w:r>
              <w:rPr>
                <w:spacing w:val="-2"/>
                <w:sz w:val="28"/>
              </w:rPr>
              <w:t>іскер</w:t>
            </w:r>
          </w:p>
        </w:tc>
      </w:tr>
    </w:tbl>
    <w:p w14:paraId="38FB5E5A">
      <w:pPr>
        <w:pStyle w:val="7"/>
      </w:pPr>
    </w:p>
    <w:p w14:paraId="4C518A7E">
      <w:pPr>
        <w:pStyle w:val="7"/>
      </w:pPr>
    </w:p>
    <w:p w14:paraId="31480D10">
      <w:pPr>
        <w:pStyle w:val="7"/>
        <w:spacing w:before="154"/>
      </w:pPr>
    </w:p>
    <w:p w14:paraId="171B094C">
      <w:pPr>
        <w:pStyle w:val="7"/>
        <w:ind w:right="284"/>
        <w:jc w:val="center"/>
      </w:pPr>
      <w:r>
        <w:t>ПЕДКЕҢЕС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spacing w:val="-10"/>
        </w:rPr>
        <w:t>5</w:t>
      </w:r>
    </w:p>
    <w:p w14:paraId="5E099169">
      <w:pPr>
        <w:pStyle w:val="7"/>
      </w:pPr>
    </w:p>
    <w:p w14:paraId="03C0AC40">
      <w:pPr>
        <w:pStyle w:val="7"/>
        <w:spacing w:before="294"/>
      </w:pPr>
    </w:p>
    <w:p w14:paraId="19363D59">
      <w:pPr>
        <w:pStyle w:val="7"/>
        <w:spacing w:before="1" w:line="276" w:lineRule="auto"/>
        <w:ind w:left="141" w:right="687" w:firstLine="417"/>
      </w:pPr>
      <w:r>
        <w:t>Тақырыбы:</w:t>
      </w:r>
      <w:r>
        <w:rPr>
          <w:spacing w:val="-1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Балалардың</w:t>
      </w:r>
      <w:r>
        <w:rPr>
          <w:spacing w:val="40"/>
        </w:rPr>
        <w:t xml:space="preserve"> </w:t>
      </w:r>
      <w:r>
        <w:t>бойына</w:t>
      </w:r>
      <w:r>
        <w:rPr>
          <w:spacing w:val="-3"/>
        </w:rPr>
        <w:t xml:space="preserve"> </w:t>
      </w:r>
      <w:r>
        <w:t>рухани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адамгершілік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патриоттық</w:t>
      </w:r>
      <w:r>
        <w:rPr>
          <w:spacing w:val="-5"/>
        </w:rPr>
        <w:t xml:space="preserve"> </w:t>
      </w:r>
      <w:r>
        <w:t>сана-сезімдерін қалыптастыру»</w:t>
      </w:r>
    </w:p>
    <w:p w14:paraId="5C11DA2C">
      <w:pPr>
        <w:pStyle w:val="7"/>
        <w:spacing w:before="199"/>
      </w:pPr>
    </w:p>
    <w:p w14:paraId="19935B33">
      <w:pPr>
        <w:pStyle w:val="7"/>
        <w:spacing w:before="1"/>
        <w:ind w:left="141"/>
      </w:pPr>
      <w:r>
        <w:t>Мақсаты:</w:t>
      </w:r>
      <w:r>
        <w:rPr>
          <w:spacing w:val="-7"/>
        </w:rPr>
        <w:t xml:space="preserve"> </w:t>
      </w:r>
      <w:r>
        <w:t>Балабақшада</w:t>
      </w:r>
      <w:r>
        <w:rPr>
          <w:spacing w:val="57"/>
        </w:rPr>
        <w:t xml:space="preserve"> </w:t>
      </w:r>
      <w:r>
        <w:t>балаларды</w:t>
      </w:r>
      <w:r>
        <w:rPr>
          <w:spacing w:val="-8"/>
        </w:rPr>
        <w:t xml:space="preserve"> </w:t>
      </w:r>
      <w:r>
        <w:t>патриоттық</w:t>
      </w:r>
      <w:r>
        <w:rPr>
          <w:spacing w:val="-6"/>
        </w:rPr>
        <w:t xml:space="preserve"> </w:t>
      </w:r>
      <w:r>
        <w:t>сезімде</w:t>
      </w:r>
      <w:r>
        <w:rPr>
          <w:spacing w:val="-5"/>
        </w:rPr>
        <w:t xml:space="preserve"> </w:t>
      </w:r>
      <w:r>
        <w:rPr>
          <w:spacing w:val="-2"/>
        </w:rPr>
        <w:t>тәрбиелеу.</w:t>
      </w:r>
    </w:p>
    <w:p w14:paraId="169E2144">
      <w:pPr>
        <w:pStyle w:val="7"/>
        <w:rPr>
          <w:sz w:val="20"/>
        </w:rPr>
      </w:pPr>
    </w:p>
    <w:p w14:paraId="02E9CEEE">
      <w:pPr>
        <w:pStyle w:val="7"/>
        <w:rPr>
          <w:sz w:val="20"/>
        </w:rPr>
      </w:pPr>
    </w:p>
    <w:p w14:paraId="007EE743">
      <w:pPr>
        <w:pStyle w:val="7"/>
        <w:spacing w:before="202"/>
        <w:rPr>
          <w:sz w:val="20"/>
        </w:rPr>
      </w:pPr>
    </w:p>
    <w:tbl>
      <w:tblPr>
        <w:tblStyle w:val="6"/>
        <w:tblW w:w="0" w:type="auto"/>
        <w:tblInd w:w="461" w:type="dxa"/>
        <w:tblBorders>
          <w:top w:val="single" w:color="D0D0D0" w:sz="6" w:space="0"/>
          <w:left w:val="single" w:color="D0D0D0" w:sz="6" w:space="0"/>
          <w:bottom w:val="single" w:color="D0D0D0" w:sz="6" w:space="0"/>
          <w:right w:val="single" w:color="D0D0D0" w:sz="6" w:space="0"/>
          <w:insideH w:val="single" w:color="D0D0D0" w:sz="6" w:space="0"/>
          <w:insideV w:val="single" w:color="D0D0D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3"/>
        <w:gridCol w:w="5245"/>
        <w:gridCol w:w="1416"/>
        <w:gridCol w:w="1844"/>
      </w:tblGrid>
      <w:tr w14:paraId="5BA4709A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473" w:type="dxa"/>
          </w:tcPr>
          <w:p w14:paraId="76D62253">
            <w:pPr>
              <w:pStyle w:val="10"/>
              <w:spacing w:before="38"/>
              <w:ind w:left="65" w:right="5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245" w:type="dxa"/>
          </w:tcPr>
          <w:p w14:paraId="7BE1BCA8">
            <w:pPr>
              <w:pStyle w:val="10"/>
              <w:spacing w:before="38" w:line="278" w:lineRule="auto"/>
              <w:ind w:left="43" w:right="110"/>
              <w:rPr>
                <w:sz w:val="28"/>
              </w:rPr>
            </w:pPr>
            <w:r>
              <w:rPr>
                <w:sz w:val="28"/>
              </w:rPr>
              <w:t>Алдынғы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кеңестің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шешімін </w:t>
            </w:r>
            <w:r>
              <w:rPr>
                <w:spacing w:val="-2"/>
                <w:sz w:val="28"/>
              </w:rPr>
              <w:t>орындалуы</w:t>
            </w:r>
          </w:p>
        </w:tc>
        <w:tc>
          <w:tcPr>
            <w:tcW w:w="1416" w:type="dxa"/>
          </w:tcPr>
          <w:p w14:paraId="6DE532CC">
            <w:pPr>
              <w:pStyle w:val="10"/>
              <w:spacing w:before="38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25.03.2024</w:t>
            </w:r>
          </w:p>
          <w:p w14:paraId="4EC5AC5D">
            <w:pPr>
              <w:pStyle w:val="10"/>
              <w:spacing w:before="51"/>
              <w:ind w:left="13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ж</w:t>
            </w:r>
          </w:p>
        </w:tc>
        <w:tc>
          <w:tcPr>
            <w:tcW w:w="1844" w:type="dxa"/>
          </w:tcPr>
          <w:p w14:paraId="2F09BCC3">
            <w:pPr>
              <w:pStyle w:val="10"/>
              <w:spacing w:before="38"/>
              <w:ind w:left="43"/>
              <w:rPr>
                <w:sz w:val="28"/>
              </w:rPr>
            </w:pPr>
            <w:r>
              <w:rPr>
                <w:spacing w:val="-2"/>
                <w:sz w:val="28"/>
              </w:rPr>
              <w:t>Меңгеруш</w:t>
            </w:r>
          </w:p>
        </w:tc>
      </w:tr>
      <w:tr w14:paraId="63BEB1DF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473" w:type="dxa"/>
          </w:tcPr>
          <w:p w14:paraId="7E022192">
            <w:pPr>
              <w:pStyle w:val="10"/>
              <w:spacing w:before="85"/>
              <w:ind w:left="0"/>
              <w:rPr>
                <w:sz w:val="28"/>
              </w:rPr>
            </w:pPr>
          </w:p>
          <w:p w14:paraId="6495B8A7">
            <w:pPr>
              <w:pStyle w:val="10"/>
              <w:spacing w:before="1"/>
              <w:ind w:left="14" w:right="6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245" w:type="dxa"/>
          </w:tcPr>
          <w:p w14:paraId="56F064C8">
            <w:pPr>
              <w:pStyle w:val="10"/>
              <w:spacing w:before="38" w:line="276" w:lineRule="auto"/>
              <w:ind w:left="43" w:right="110"/>
              <w:rPr>
                <w:sz w:val="28"/>
              </w:rPr>
            </w:pPr>
            <w:r>
              <w:rPr>
                <w:sz w:val="28"/>
              </w:rPr>
              <w:t>Патриоттық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бұрыш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тақырыптық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бақылау </w:t>
            </w:r>
            <w:r>
              <w:rPr>
                <w:spacing w:val="-2"/>
                <w:sz w:val="28"/>
              </w:rPr>
              <w:t>нәтижесі</w:t>
            </w:r>
          </w:p>
        </w:tc>
        <w:tc>
          <w:tcPr>
            <w:tcW w:w="1416" w:type="dxa"/>
          </w:tcPr>
          <w:p w14:paraId="61A301DC">
            <w:pPr>
              <w:pStyle w:val="10"/>
              <w:ind w:left="0"/>
              <w:rPr>
                <w:sz w:val="28"/>
              </w:rPr>
            </w:pPr>
          </w:p>
        </w:tc>
        <w:tc>
          <w:tcPr>
            <w:tcW w:w="1844" w:type="dxa"/>
          </w:tcPr>
          <w:p w14:paraId="3457E483">
            <w:pPr>
              <w:pStyle w:val="10"/>
              <w:spacing w:before="38"/>
              <w:ind w:left="444"/>
              <w:rPr>
                <w:sz w:val="28"/>
              </w:rPr>
            </w:pPr>
            <w:r>
              <w:rPr>
                <w:spacing w:val="-2"/>
                <w:sz w:val="28"/>
              </w:rPr>
              <w:t>Әдіскер</w:t>
            </w:r>
          </w:p>
        </w:tc>
      </w:tr>
      <w:tr w14:paraId="25466C5F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73" w:type="dxa"/>
          </w:tcPr>
          <w:p w14:paraId="504403D2">
            <w:pPr>
              <w:pStyle w:val="10"/>
              <w:spacing w:before="38"/>
              <w:ind w:left="65" w:right="5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245" w:type="dxa"/>
          </w:tcPr>
          <w:p w14:paraId="14539DAF">
            <w:pPr>
              <w:pStyle w:val="10"/>
              <w:spacing w:before="38" w:line="273" w:lineRule="auto"/>
              <w:ind w:left="43"/>
              <w:rPr>
                <w:sz w:val="28"/>
              </w:rPr>
            </w:pPr>
            <w:r>
              <w:rPr>
                <w:sz w:val="28"/>
              </w:rPr>
              <w:t>Мектеп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жасына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дейінгі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патриоттық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тәрбие </w:t>
            </w:r>
            <w:r>
              <w:rPr>
                <w:spacing w:val="-2"/>
                <w:sz w:val="28"/>
              </w:rPr>
              <w:t>маңыздылығы.</w:t>
            </w:r>
          </w:p>
        </w:tc>
        <w:tc>
          <w:tcPr>
            <w:tcW w:w="1416" w:type="dxa"/>
          </w:tcPr>
          <w:p w14:paraId="1669C45B">
            <w:pPr>
              <w:pStyle w:val="10"/>
              <w:ind w:left="0"/>
              <w:rPr>
                <w:sz w:val="28"/>
              </w:rPr>
            </w:pPr>
          </w:p>
        </w:tc>
        <w:tc>
          <w:tcPr>
            <w:tcW w:w="1844" w:type="dxa"/>
          </w:tcPr>
          <w:p w14:paraId="43E2E92B">
            <w:pPr>
              <w:pStyle w:val="10"/>
              <w:spacing w:before="85"/>
              <w:ind w:left="0"/>
              <w:rPr>
                <w:sz w:val="28"/>
              </w:rPr>
            </w:pPr>
          </w:p>
          <w:p w14:paraId="3AB9310E">
            <w:pPr>
              <w:pStyle w:val="10"/>
              <w:spacing w:before="1"/>
              <w:ind w:left="346"/>
              <w:rPr>
                <w:sz w:val="28"/>
              </w:rPr>
            </w:pPr>
            <w:r>
              <w:rPr>
                <w:spacing w:val="-2"/>
                <w:sz w:val="28"/>
              </w:rPr>
              <w:t>Тәрбиеші</w:t>
            </w:r>
          </w:p>
        </w:tc>
      </w:tr>
      <w:tr w14:paraId="1E118C8C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473" w:type="dxa"/>
          </w:tcPr>
          <w:p w14:paraId="2DBF899E">
            <w:pPr>
              <w:pStyle w:val="10"/>
              <w:spacing w:before="38"/>
              <w:ind w:left="64" w:righ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245" w:type="dxa"/>
          </w:tcPr>
          <w:p w14:paraId="1327BC8B">
            <w:pPr>
              <w:pStyle w:val="10"/>
              <w:spacing w:before="38"/>
              <w:ind w:left="43"/>
              <w:rPr>
                <w:sz w:val="28"/>
              </w:rPr>
            </w:pPr>
            <w:r>
              <w:rPr>
                <w:sz w:val="28"/>
              </w:rPr>
              <w:t>«Кішкентай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тәрбиелеу»</w:t>
            </w:r>
          </w:p>
        </w:tc>
        <w:tc>
          <w:tcPr>
            <w:tcW w:w="1416" w:type="dxa"/>
          </w:tcPr>
          <w:p w14:paraId="1984CF00">
            <w:pPr>
              <w:pStyle w:val="10"/>
              <w:ind w:left="0"/>
              <w:rPr>
                <w:sz w:val="28"/>
              </w:rPr>
            </w:pPr>
          </w:p>
        </w:tc>
        <w:tc>
          <w:tcPr>
            <w:tcW w:w="1844" w:type="dxa"/>
          </w:tcPr>
          <w:p w14:paraId="1F667FFC">
            <w:pPr>
              <w:pStyle w:val="10"/>
              <w:spacing w:before="38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Тәрбиешілер</w:t>
            </w:r>
          </w:p>
        </w:tc>
      </w:tr>
      <w:tr w14:paraId="3C1589A6">
        <w:tblPrEx>
          <w:tblBorders>
            <w:top w:val="single" w:color="D0D0D0" w:sz="6" w:space="0"/>
            <w:left w:val="single" w:color="D0D0D0" w:sz="6" w:space="0"/>
            <w:bottom w:val="single" w:color="D0D0D0" w:sz="6" w:space="0"/>
            <w:right w:val="single" w:color="D0D0D0" w:sz="6" w:space="0"/>
            <w:insideH w:val="single" w:color="D0D0D0" w:sz="6" w:space="0"/>
            <w:insideV w:val="single" w:color="D0D0D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473" w:type="dxa"/>
          </w:tcPr>
          <w:p w14:paraId="1BA0CD14">
            <w:pPr>
              <w:pStyle w:val="10"/>
              <w:spacing w:before="38"/>
              <w:ind w:left="65" w:right="5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245" w:type="dxa"/>
          </w:tcPr>
          <w:p w14:paraId="6F19FFEE">
            <w:pPr>
              <w:pStyle w:val="10"/>
              <w:spacing w:before="38"/>
              <w:ind w:left="43"/>
              <w:rPr>
                <w:sz w:val="28"/>
              </w:rPr>
            </w:pPr>
            <w:r>
              <w:rPr>
                <w:sz w:val="28"/>
              </w:rPr>
              <w:t>Шешім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талқылау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қабылдау</w:t>
            </w:r>
          </w:p>
        </w:tc>
        <w:tc>
          <w:tcPr>
            <w:tcW w:w="1416" w:type="dxa"/>
          </w:tcPr>
          <w:p w14:paraId="5F73C1A5">
            <w:pPr>
              <w:pStyle w:val="10"/>
              <w:ind w:left="0"/>
              <w:rPr>
                <w:sz w:val="28"/>
              </w:rPr>
            </w:pPr>
          </w:p>
        </w:tc>
        <w:tc>
          <w:tcPr>
            <w:tcW w:w="1844" w:type="dxa"/>
          </w:tcPr>
          <w:p w14:paraId="1945FB29">
            <w:pPr>
              <w:pStyle w:val="10"/>
              <w:spacing w:before="38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Меңгеруші</w:t>
            </w:r>
          </w:p>
        </w:tc>
      </w:tr>
    </w:tbl>
    <w:p w14:paraId="2DB875DA">
      <w:pPr>
        <w:pStyle w:val="10"/>
        <w:spacing w:after="0"/>
        <w:rPr>
          <w:sz w:val="28"/>
        </w:rPr>
        <w:sectPr>
          <w:type w:val="continuous"/>
          <w:pgSz w:w="11910" w:h="16840"/>
          <w:pgMar w:top="1100" w:right="425" w:bottom="280" w:left="566" w:header="720" w:footer="720" w:gutter="0"/>
          <w:pgBorders w:offsetFrom="page">
            <w:top w:val="thinThickThinSmallGap" w:color="000000" w:sz="24" w:space="24"/>
            <w:left w:val="thinThickThinSmallGap" w:color="000000" w:sz="24" w:space="24"/>
            <w:bottom w:val="thinThickThinSmallGap" w:color="000000" w:sz="24" w:space="24"/>
            <w:right w:val="thinThickThinSmallGap" w:color="000000" w:sz="24" w:space="24"/>
          </w:pgBorders>
          <w:cols w:space="720" w:num="1"/>
        </w:sectPr>
      </w:pPr>
    </w:p>
    <w:p w14:paraId="13158868">
      <w:pPr>
        <w:pStyle w:val="7"/>
        <w:spacing w:before="67"/>
        <w:ind w:right="284"/>
        <w:jc w:val="center"/>
      </w:pPr>
      <w:r>
        <w:t>ПЕДКЕҢЕС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spacing w:val="-10"/>
        </w:rPr>
        <w:t>6</w:t>
      </w:r>
    </w:p>
    <w:p w14:paraId="3048EAC3">
      <w:pPr>
        <w:pStyle w:val="7"/>
        <w:spacing w:before="98"/>
      </w:pPr>
    </w:p>
    <w:p w14:paraId="23C9A427">
      <w:pPr>
        <w:pStyle w:val="7"/>
        <w:ind w:left="559"/>
      </w:pPr>
      <w:r>
        <w:t>Тақырыбы</w:t>
      </w:r>
      <w:r>
        <w:rPr>
          <w:spacing w:val="-7"/>
        </w:rPr>
        <w:t xml:space="preserve"> </w:t>
      </w:r>
      <w:r>
        <w:t>«2022-2023</w:t>
      </w:r>
      <w:r>
        <w:rPr>
          <w:spacing w:val="-6"/>
        </w:rPr>
        <w:t xml:space="preserve"> </w:t>
      </w:r>
      <w:r>
        <w:t>оқу</w:t>
      </w:r>
      <w:r>
        <w:rPr>
          <w:spacing w:val="-8"/>
        </w:rPr>
        <w:t xml:space="preserve"> </w:t>
      </w:r>
      <w:r>
        <w:t>жылының</w:t>
      </w:r>
      <w:r>
        <w:rPr>
          <w:spacing w:val="-4"/>
        </w:rPr>
        <w:t xml:space="preserve"> </w:t>
      </w:r>
      <w:r>
        <w:rPr>
          <w:spacing w:val="-2"/>
        </w:rPr>
        <w:t>қорытындылары».</w:t>
      </w:r>
    </w:p>
    <w:p w14:paraId="3E6060CE">
      <w:pPr>
        <w:pStyle w:val="7"/>
        <w:spacing w:before="98"/>
      </w:pPr>
    </w:p>
    <w:p w14:paraId="6D3FA154">
      <w:pPr>
        <w:pStyle w:val="7"/>
        <w:spacing w:line="276" w:lineRule="auto"/>
        <w:ind w:left="141" w:firstLine="557"/>
      </w:pPr>
      <w:r>
        <w:t>Мақсаты:</w:t>
      </w:r>
      <w:r>
        <w:rPr>
          <w:spacing w:val="-3"/>
        </w:rPr>
        <w:t xml:space="preserve"> </w:t>
      </w:r>
      <w:r>
        <w:t>Балабақшаның</w:t>
      </w:r>
      <w:r>
        <w:rPr>
          <w:spacing w:val="-7"/>
        </w:rPr>
        <w:t xml:space="preserve"> </w:t>
      </w:r>
      <w:r>
        <w:t>оқу-тәрбие</w:t>
      </w:r>
      <w:r>
        <w:rPr>
          <w:spacing w:val="-4"/>
        </w:rPr>
        <w:t xml:space="preserve"> </w:t>
      </w:r>
      <w:r>
        <w:t>жұмысының</w:t>
      </w:r>
      <w:r>
        <w:rPr>
          <w:spacing w:val="-4"/>
        </w:rPr>
        <w:t xml:space="preserve"> </w:t>
      </w:r>
      <w:r>
        <w:t>жағдайын</w:t>
      </w:r>
      <w:r>
        <w:rPr>
          <w:spacing w:val="-4"/>
        </w:rPr>
        <w:t xml:space="preserve"> </w:t>
      </w:r>
      <w:r>
        <w:t>анықтау,</w:t>
      </w:r>
      <w:r>
        <w:rPr>
          <w:spacing w:val="-5"/>
        </w:rPr>
        <w:t xml:space="preserve"> </w:t>
      </w:r>
      <w:r>
        <w:t>келесі</w:t>
      </w:r>
      <w:r>
        <w:rPr>
          <w:spacing w:val="-7"/>
        </w:rPr>
        <w:t xml:space="preserve"> </w:t>
      </w:r>
      <w:r>
        <w:t>оқу жылының жұмыс бағытын белгілеу.</w:t>
      </w:r>
    </w:p>
    <w:p w14:paraId="02D520EC">
      <w:pPr>
        <w:pStyle w:val="7"/>
        <w:spacing w:before="46"/>
      </w:pPr>
    </w:p>
    <w:p w14:paraId="098247A5">
      <w:pPr>
        <w:pStyle w:val="7"/>
        <w:ind w:left="629"/>
      </w:pPr>
      <w:r>
        <w:t>Ӛткізілу</w:t>
      </w:r>
      <w:r>
        <w:rPr>
          <w:spacing w:val="-3"/>
        </w:rPr>
        <w:t xml:space="preserve"> </w:t>
      </w:r>
      <w:r>
        <w:t>формасы:</w:t>
      </w:r>
      <w:r>
        <w:rPr>
          <w:spacing w:val="-1"/>
        </w:rPr>
        <w:t xml:space="preserve"> </w:t>
      </w:r>
      <w:r>
        <w:t>дӛңгелек</w:t>
      </w:r>
      <w:r>
        <w:rPr>
          <w:spacing w:val="2"/>
        </w:rPr>
        <w:t xml:space="preserve"> </w:t>
      </w:r>
      <w:r>
        <w:rPr>
          <w:spacing w:val="-2"/>
        </w:rPr>
        <w:t>үстел</w:t>
      </w:r>
    </w:p>
    <w:p w14:paraId="21428176">
      <w:pPr>
        <w:pStyle w:val="7"/>
        <w:rPr>
          <w:sz w:val="20"/>
        </w:rPr>
      </w:pPr>
    </w:p>
    <w:p w14:paraId="35177613">
      <w:pPr>
        <w:pStyle w:val="7"/>
        <w:rPr>
          <w:sz w:val="20"/>
        </w:rPr>
      </w:pPr>
    </w:p>
    <w:p w14:paraId="6380871F">
      <w:pPr>
        <w:pStyle w:val="7"/>
        <w:rPr>
          <w:sz w:val="20"/>
        </w:rPr>
      </w:pPr>
    </w:p>
    <w:p w14:paraId="1175A612">
      <w:pPr>
        <w:pStyle w:val="7"/>
        <w:rPr>
          <w:sz w:val="20"/>
        </w:rPr>
      </w:pPr>
    </w:p>
    <w:p w14:paraId="23AEA7BB">
      <w:pPr>
        <w:pStyle w:val="7"/>
        <w:spacing w:before="19"/>
        <w:rPr>
          <w:sz w:val="20"/>
        </w:rPr>
      </w:pPr>
    </w:p>
    <w:tbl>
      <w:tblPr>
        <w:tblStyle w:val="6"/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5389"/>
        <w:gridCol w:w="1561"/>
        <w:gridCol w:w="1983"/>
      </w:tblGrid>
      <w:tr w14:paraId="4ABCF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425" w:type="dxa"/>
          </w:tcPr>
          <w:p w14:paraId="0C8AA114">
            <w:pPr>
              <w:pStyle w:val="10"/>
              <w:spacing w:before="36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389" w:type="dxa"/>
          </w:tcPr>
          <w:p w14:paraId="71095E9F">
            <w:pPr>
              <w:pStyle w:val="10"/>
              <w:spacing w:before="36"/>
              <w:ind w:left="1034"/>
              <w:rPr>
                <w:sz w:val="28"/>
              </w:rPr>
            </w:pPr>
            <w:r>
              <w:rPr>
                <w:sz w:val="28"/>
              </w:rPr>
              <w:t>Пед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кеңестер</w:t>
            </w:r>
            <w:r>
              <w:rPr>
                <w:spacing w:val="-2"/>
                <w:sz w:val="28"/>
              </w:rPr>
              <w:t xml:space="preserve"> бағдарламаcы</w:t>
            </w:r>
          </w:p>
        </w:tc>
        <w:tc>
          <w:tcPr>
            <w:tcW w:w="1561" w:type="dxa"/>
          </w:tcPr>
          <w:p w14:paraId="5D3A9E12">
            <w:pPr>
              <w:pStyle w:val="10"/>
              <w:spacing w:before="36"/>
              <w:ind w:left="45"/>
              <w:rPr>
                <w:sz w:val="28"/>
              </w:rPr>
            </w:pPr>
            <w:r>
              <w:rPr>
                <w:spacing w:val="-2"/>
                <w:sz w:val="28"/>
              </w:rPr>
              <w:t>мерзімі</w:t>
            </w:r>
          </w:p>
        </w:tc>
        <w:tc>
          <w:tcPr>
            <w:tcW w:w="1983" w:type="dxa"/>
          </w:tcPr>
          <w:p w14:paraId="5A9B08DF">
            <w:pPr>
              <w:pStyle w:val="10"/>
              <w:spacing w:before="36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Жауаптылар</w:t>
            </w:r>
          </w:p>
        </w:tc>
      </w:tr>
      <w:tr w14:paraId="33CAE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425" w:type="dxa"/>
          </w:tcPr>
          <w:p w14:paraId="49C2B189">
            <w:pPr>
              <w:pStyle w:val="10"/>
              <w:spacing w:before="38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389" w:type="dxa"/>
          </w:tcPr>
          <w:p w14:paraId="08F1669C">
            <w:pPr>
              <w:pStyle w:val="10"/>
              <w:spacing w:before="38" w:line="276" w:lineRule="auto"/>
              <w:ind w:left="48"/>
              <w:rPr>
                <w:sz w:val="28"/>
              </w:rPr>
            </w:pPr>
            <w:r>
              <w:rPr>
                <w:sz w:val="28"/>
              </w:rPr>
              <w:t>Ӛткен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педкеңестің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шешімдерінің орындалысы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қорытынды.</w:t>
            </w:r>
          </w:p>
        </w:tc>
        <w:tc>
          <w:tcPr>
            <w:tcW w:w="1561" w:type="dxa"/>
            <w:vMerge w:val="restart"/>
          </w:tcPr>
          <w:p w14:paraId="50F6C9CB">
            <w:pPr>
              <w:pStyle w:val="10"/>
              <w:spacing w:before="38"/>
              <w:ind w:left="184"/>
              <w:rPr>
                <w:sz w:val="28"/>
              </w:rPr>
            </w:pPr>
            <w:r>
              <w:rPr>
                <w:spacing w:val="-2"/>
                <w:sz w:val="28"/>
              </w:rPr>
              <w:t>мамыр</w:t>
            </w:r>
          </w:p>
          <w:p w14:paraId="34E3FE8F">
            <w:pPr>
              <w:pStyle w:val="10"/>
              <w:ind w:left="0"/>
              <w:rPr>
                <w:sz w:val="28"/>
              </w:rPr>
            </w:pPr>
          </w:p>
          <w:p w14:paraId="69C7028D">
            <w:pPr>
              <w:pStyle w:val="10"/>
              <w:spacing w:before="47"/>
              <w:ind w:left="0"/>
              <w:rPr>
                <w:sz w:val="28"/>
              </w:rPr>
            </w:pPr>
          </w:p>
          <w:p w14:paraId="19F1C729">
            <w:pPr>
              <w:pStyle w:val="10"/>
              <w:spacing w:line="720" w:lineRule="auto"/>
              <w:ind w:left="376" w:right="358"/>
              <w:rPr>
                <w:sz w:val="28"/>
              </w:rPr>
            </w:pPr>
            <w:r>
              <w:rPr>
                <w:spacing w:val="-2"/>
                <w:sz w:val="28"/>
              </w:rPr>
              <w:t>мамыр мамыр</w:t>
            </w:r>
          </w:p>
          <w:p w14:paraId="79B128FD">
            <w:pPr>
              <w:pStyle w:val="10"/>
              <w:spacing w:before="2"/>
              <w:ind w:left="0"/>
              <w:rPr>
                <w:sz w:val="28"/>
              </w:rPr>
            </w:pPr>
          </w:p>
          <w:p w14:paraId="7C27AFDC">
            <w:pPr>
              <w:pStyle w:val="10"/>
              <w:spacing w:before="1"/>
              <w:ind w:left="376"/>
              <w:rPr>
                <w:sz w:val="28"/>
              </w:rPr>
            </w:pPr>
            <w:r>
              <w:rPr>
                <w:spacing w:val="-2"/>
                <w:sz w:val="28"/>
              </w:rPr>
              <w:t>мамыр</w:t>
            </w:r>
          </w:p>
          <w:p w14:paraId="5C6C1803">
            <w:pPr>
              <w:pStyle w:val="10"/>
              <w:spacing w:before="320"/>
              <w:ind w:left="0"/>
              <w:rPr>
                <w:sz w:val="28"/>
              </w:rPr>
            </w:pPr>
          </w:p>
          <w:p w14:paraId="40377291">
            <w:pPr>
              <w:pStyle w:val="10"/>
              <w:ind w:left="376"/>
              <w:rPr>
                <w:sz w:val="28"/>
              </w:rPr>
            </w:pPr>
            <w:r>
              <w:rPr>
                <w:spacing w:val="-2"/>
                <w:sz w:val="28"/>
              </w:rPr>
              <w:t>мамыр</w:t>
            </w:r>
          </w:p>
        </w:tc>
        <w:tc>
          <w:tcPr>
            <w:tcW w:w="1983" w:type="dxa"/>
          </w:tcPr>
          <w:p w14:paraId="62846D6C">
            <w:pPr>
              <w:pStyle w:val="10"/>
              <w:spacing w:before="38" w:line="276" w:lineRule="auto"/>
              <w:ind w:left="45"/>
              <w:rPr>
                <w:sz w:val="28"/>
              </w:rPr>
            </w:pPr>
            <w:r>
              <w:rPr>
                <w:spacing w:val="-2"/>
                <w:sz w:val="28"/>
              </w:rPr>
              <w:t>Меңгеруші, Әдіскер</w:t>
            </w:r>
          </w:p>
        </w:tc>
      </w:tr>
      <w:tr w14:paraId="6E2DE7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425" w:type="dxa"/>
          </w:tcPr>
          <w:p w14:paraId="186D6CEB">
            <w:pPr>
              <w:pStyle w:val="10"/>
              <w:spacing w:before="38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389" w:type="dxa"/>
          </w:tcPr>
          <w:p w14:paraId="20D96C02">
            <w:pPr>
              <w:pStyle w:val="10"/>
              <w:spacing w:before="38"/>
              <w:ind w:left="48"/>
              <w:rPr>
                <w:sz w:val="28"/>
              </w:rPr>
            </w:pPr>
            <w:r>
              <w:rPr>
                <w:sz w:val="28"/>
              </w:rPr>
              <w:t>Тәрбиешілердің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шығармашылық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есебі.</w:t>
            </w:r>
          </w:p>
        </w:tc>
        <w:tc>
          <w:tcPr>
            <w:tcW w:w="1561" w:type="dxa"/>
            <w:vMerge w:val="continue"/>
            <w:tcBorders>
              <w:top w:val="nil"/>
            </w:tcBorders>
          </w:tcPr>
          <w:p w14:paraId="399D1CA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4BE5FC88">
            <w:pPr>
              <w:pStyle w:val="10"/>
              <w:spacing w:before="38"/>
              <w:ind w:left="45"/>
              <w:rPr>
                <w:sz w:val="28"/>
              </w:rPr>
            </w:pPr>
            <w:r>
              <w:rPr>
                <w:spacing w:val="-2"/>
                <w:sz w:val="28"/>
              </w:rPr>
              <w:t>Педагогтар</w:t>
            </w:r>
          </w:p>
        </w:tc>
      </w:tr>
      <w:tr w14:paraId="3949B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425" w:type="dxa"/>
          </w:tcPr>
          <w:p w14:paraId="040AC0E2">
            <w:pPr>
              <w:pStyle w:val="10"/>
              <w:spacing w:before="38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389" w:type="dxa"/>
          </w:tcPr>
          <w:p w14:paraId="76EEC5C0">
            <w:pPr>
              <w:pStyle w:val="10"/>
              <w:spacing w:before="38" w:line="276" w:lineRule="auto"/>
              <w:ind w:left="48" w:right="89"/>
              <w:rPr>
                <w:sz w:val="28"/>
              </w:rPr>
            </w:pPr>
            <w:r>
              <w:rPr>
                <w:sz w:val="28"/>
              </w:rPr>
              <w:t>ҚР Мемлекеттік стандартының орындалысы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тәрбиешілердің </w:t>
            </w:r>
            <w:r>
              <w:rPr>
                <w:spacing w:val="-2"/>
                <w:sz w:val="28"/>
              </w:rPr>
              <w:t>есебі.</w:t>
            </w:r>
          </w:p>
        </w:tc>
        <w:tc>
          <w:tcPr>
            <w:tcW w:w="1561" w:type="dxa"/>
            <w:vMerge w:val="continue"/>
            <w:tcBorders>
              <w:top w:val="nil"/>
            </w:tcBorders>
          </w:tcPr>
          <w:p w14:paraId="3E6D72E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6057FB2B">
            <w:pPr>
              <w:pStyle w:val="10"/>
              <w:spacing w:before="38"/>
              <w:ind w:left="45"/>
              <w:rPr>
                <w:sz w:val="28"/>
              </w:rPr>
            </w:pPr>
            <w:r>
              <w:rPr>
                <w:spacing w:val="-2"/>
                <w:sz w:val="28"/>
              </w:rPr>
              <w:t>Тәрбиешілер</w:t>
            </w:r>
          </w:p>
        </w:tc>
      </w:tr>
      <w:tr w14:paraId="380266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425" w:type="dxa"/>
          </w:tcPr>
          <w:p w14:paraId="51B11F8D">
            <w:pPr>
              <w:pStyle w:val="10"/>
              <w:spacing w:before="38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389" w:type="dxa"/>
          </w:tcPr>
          <w:p w14:paraId="750B16E0">
            <w:pPr>
              <w:pStyle w:val="10"/>
              <w:spacing w:before="38" w:line="276" w:lineRule="auto"/>
              <w:ind w:left="48"/>
              <w:rPr>
                <w:sz w:val="28"/>
              </w:rPr>
            </w:pPr>
            <w:r>
              <w:rPr>
                <w:sz w:val="28"/>
              </w:rPr>
              <w:t>Жылдық жоспарды орындалысы бойынша мониторинг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нәтижелерінің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қорытындылары</w:t>
            </w:r>
          </w:p>
        </w:tc>
        <w:tc>
          <w:tcPr>
            <w:tcW w:w="1561" w:type="dxa"/>
            <w:vMerge w:val="continue"/>
            <w:tcBorders>
              <w:top w:val="nil"/>
            </w:tcBorders>
          </w:tcPr>
          <w:p w14:paraId="27DDE77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48208FC7">
            <w:pPr>
              <w:pStyle w:val="10"/>
              <w:spacing w:before="38"/>
              <w:ind w:left="45"/>
              <w:rPr>
                <w:sz w:val="28"/>
              </w:rPr>
            </w:pPr>
            <w:r>
              <w:rPr>
                <w:spacing w:val="-2"/>
                <w:sz w:val="28"/>
              </w:rPr>
              <w:t>Әдіскер</w:t>
            </w:r>
          </w:p>
        </w:tc>
      </w:tr>
      <w:tr w14:paraId="30AF2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425" w:type="dxa"/>
          </w:tcPr>
          <w:p w14:paraId="2942033D">
            <w:pPr>
              <w:pStyle w:val="10"/>
              <w:ind w:left="0"/>
              <w:rPr>
                <w:sz w:val="28"/>
              </w:rPr>
            </w:pPr>
          </w:p>
        </w:tc>
        <w:tc>
          <w:tcPr>
            <w:tcW w:w="5389" w:type="dxa"/>
          </w:tcPr>
          <w:p w14:paraId="0EE324E3">
            <w:pPr>
              <w:pStyle w:val="10"/>
              <w:spacing w:before="38"/>
              <w:ind w:left="48"/>
              <w:rPr>
                <w:sz w:val="28"/>
              </w:rPr>
            </w:pPr>
            <w:r>
              <w:rPr>
                <w:sz w:val="28"/>
              </w:rPr>
              <w:t>Пед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кеңес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қорытындысы,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шешім</w:t>
            </w:r>
            <w:r>
              <w:rPr>
                <w:spacing w:val="-2"/>
                <w:sz w:val="28"/>
              </w:rPr>
              <w:t xml:space="preserve"> қабылдау</w:t>
            </w:r>
          </w:p>
        </w:tc>
        <w:tc>
          <w:tcPr>
            <w:tcW w:w="1561" w:type="dxa"/>
            <w:vMerge w:val="continue"/>
            <w:tcBorders>
              <w:top w:val="nil"/>
            </w:tcBorders>
          </w:tcPr>
          <w:p w14:paraId="3223AD8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12A74C71">
            <w:pPr>
              <w:pStyle w:val="10"/>
              <w:spacing w:before="38"/>
              <w:ind w:left="45"/>
              <w:rPr>
                <w:sz w:val="28"/>
              </w:rPr>
            </w:pPr>
            <w:r>
              <w:rPr>
                <w:spacing w:val="-2"/>
                <w:sz w:val="28"/>
              </w:rPr>
              <w:t>Меңгеруші</w:t>
            </w:r>
          </w:p>
        </w:tc>
      </w:tr>
    </w:tbl>
    <w:p w14:paraId="476FAB89">
      <w:pPr>
        <w:pStyle w:val="10"/>
        <w:spacing w:after="0"/>
        <w:rPr>
          <w:sz w:val="28"/>
        </w:rPr>
        <w:sectPr>
          <w:pgSz w:w="11910" w:h="16840"/>
          <w:pgMar w:top="1040" w:right="425" w:bottom="280" w:left="566" w:header="720" w:footer="720" w:gutter="0"/>
          <w:pgBorders w:offsetFrom="page">
            <w:top w:val="thinThickThinSmallGap" w:color="000000" w:sz="24" w:space="24"/>
            <w:left w:val="thinThickThinSmallGap" w:color="000000" w:sz="24" w:space="24"/>
            <w:bottom w:val="thinThickThinSmallGap" w:color="000000" w:sz="24" w:space="24"/>
            <w:right w:val="thinThickThinSmallGap" w:color="000000" w:sz="24" w:space="24"/>
          </w:pgBorders>
          <w:cols w:space="720" w:num="1"/>
        </w:sectPr>
      </w:pPr>
    </w:p>
    <w:p w14:paraId="5505286D">
      <w:pPr>
        <w:pStyle w:val="2"/>
        <w:spacing w:before="57"/>
      </w:pPr>
      <w:r>
        <w:t>Балабақша</w:t>
      </w:r>
      <w:r>
        <w:rPr>
          <w:spacing w:val="-9"/>
        </w:rPr>
        <w:t xml:space="preserve"> </w:t>
      </w:r>
      <w:r>
        <w:t>ішіндегі</w:t>
      </w:r>
      <w:r>
        <w:rPr>
          <w:spacing w:val="-7"/>
        </w:rPr>
        <w:t xml:space="preserve"> </w:t>
      </w:r>
      <w:r>
        <w:t>ашық</w:t>
      </w:r>
      <w:r>
        <w:rPr>
          <w:spacing w:val="-7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rPr>
          <w:spacing w:val="-2"/>
        </w:rPr>
        <w:t>қызметі</w:t>
      </w:r>
    </w:p>
    <w:p w14:paraId="7566740F">
      <w:pPr>
        <w:spacing w:before="319"/>
        <w:ind w:left="0" w:right="281" w:firstLine="0"/>
        <w:jc w:val="center"/>
        <w:rPr>
          <w:b/>
          <w:sz w:val="28"/>
        </w:rPr>
      </w:pPr>
      <w:r>
        <w:rPr>
          <w:b/>
          <w:spacing w:val="-5"/>
          <w:sz w:val="28"/>
        </w:rPr>
        <w:t>1.3</w:t>
      </w:r>
    </w:p>
    <w:p w14:paraId="6CCB5238">
      <w:pPr>
        <w:pStyle w:val="7"/>
        <w:spacing w:before="96"/>
        <w:rPr>
          <w:b/>
          <w:sz w:val="20"/>
        </w:rPr>
      </w:pPr>
    </w:p>
    <w:tbl>
      <w:tblPr>
        <w:tblStyle w:val="6"/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2552"/>
        <w:gridCol w:w="4537"/>
        <w:gridCol w:w="2410"/>
      </w:tblGrid>
      <w:tr w14:paraId="2401EC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711" w:type="dxa"/>
          </w:tcPr>
          <w:p w14:paraId="5DCA0827">
            <w:pPr>
              <w:pStyle w:val="10"/>
              <w:spacing w:line="359" w:lineRule="exact"/>
              <w:ind w:left="204"/>
              <w:rPr>
                <w:sz w:val="32"/>
              </w:rPr>
            </w:pPr>
            <w:r>
              <w:rPr>
                <w:spacing w:val="-10"/>
                <w:sz w:val="32"/>
              </w:rPr>
              <w:t>№</w:t>
            </w:r>
          </w:p>
        </w:tc>
        <w:tc>
          <w:tcPr>
            <w:tcW w:w="2552" w:type="dxa"/>
          </w:tcPr>
          <w:p w14:paraId="3AF457BC">
            <w:pPr>
              <w:pStyle w:val="10"/>
              <w:spacing w:line="359" w:lineRule="exact"/>
              <w:ind w:left="8" w:right="1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Айы</w:t>
            </w:r>
          </w:p>
        </w:tc>
        <w:tc>
          <w:tcPr>
            <w:tcW w:w="4537" w:type="dxa"/>
          </w:tcPr>
          <w:p w14:paraId="17F4B684">
            <w:pPr>
              <w:pStyle w:val="10"/>
              <w:spacing w:line="359" w:lineRule="exact"/>
              <w:ind w:left="3"/>
              <w:jc w:val="center"/>
              <w:rPr>
                <w:sz w:val="32"/>
              </w:rPr>
            </w:pPr>
            <w:r>
              <w:rPr>
                <w:sz w:val="32"/>
              </w:rPr>
              <w:t>Мазмұны,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тақырыбы</w:t>
            </w:r>
          </w:p>
        </w:tc>
        <w:tc>
          <w:tcPr>
            <w:tcW w:w="2410" w:type="dxa"/>
          </w:tcPr>
          <w:p w14:paraId="0092C525">
            <w:pPr>
              <w:pStyle w:val="10"/>
              <w:spacing w:line="359" w:lineRule="exact"/>
              <w:ind w:left="597"/>
              <w:rPr>
                <w:sz w:val="32"/>
              </w:rPr>
            </w:pPr>
            <w:r>
              <w:rPr>
                <w:spacing w:val="-2"/>
                <w:sz w:val="32"/>
              </w:rPr>
              <w:t>ӛткізетін</w:t>
            </w:r>
          </w:p>
        </w:tc>
      </w:tr>
      <w:tr w14:paraId="43656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 w:hRule="atLeast"/>
        </w:trPr>
        <w:tc>
          <w:tcPr>
            <w:tcW w:w="711" w:type="dxa"/>
          </w:tcPr>
          <w:p w14:paraId="1E0DD92B">
            <w:pPr>
              <w:pStyle w:val="10"/>
              <w:spacing w:line="359" w:lineRule="exact"/>
              <w:ind w:left="110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2552" w:type="dxa"/>
          </w:tcPr>
          <w:p w14:paraId="7CF6CC7E">
            <w:pPr>
              <w:pStyle w:val="10"/>
              <w:ind w:left="0"/>
              <w:rPr>
                <w:b/>
                <w:sz w:val="32"/>
              </w:rPr>
            </w:pPr>
          </w:p>
          <w:p w14:paraId="5572EA7D">
            <w:pPr>
              <w:pStyle w:val="10"/>
              <w:spacing w:before="102"/>
              <w:ind w:left="0"/>
              <w:rPr>
                <w:b/>
                <w:sz w:val="32"/>
              </w:rPr>
            </w:pPr>
          </w:p>
          <w:p w14:paraId="700D3359">
            <w:pPr>
              <w:pStyle w:val="10"/>
              <w:ind w:left="8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Қазан</w:t>
            </w:r>
          </w:p>
        </w:tc>
        <w:tc>
          <w:tcPr>
            <w:tcW w:w="4537" w:type="dxa"/>
          </w:tcPr>
          <w:p w14:paraId="6AAA00FF">
            <w:pPr>
              <w:pStyle w:val="10"/>
              <w:spacing w:before="48"/>
              <w:ind w:left="0"/>
              <w:rPr>
                <w:b/>
                <w:sz w:val="32"/>
              </w:rPr>
            </w:pPr>
          </w:p>
          <w:p w14:paraId="5E876B96">
            <w:pPr>
              <w:pStyle w:val="10"/>
              <w:ind w:left="1"/>
              <w:jc w:val="center"/>
              <w:rPr>
                <w:sz w:val="32"/>
              </w:rPr>
            </w:pPr>
            <w:r>
              <w:rPr>
                <w:sz w:val="32"/>
              </w:rPr>
              <w:t>Сурет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салу</w:t>
            </w:r>
            <w:r>
              <w:rPr>
                <w:spacing w:val="69"/>
                <w:sz w:val="32"/>
              </w:rPr>
              <w:t xml:space="preserve"> </w:t>
            </w:r>
            <w:r>
              <w:rPr>
                <w:sz w:val="32"/>
              </w:rPr>
              <w:t>ашық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оқу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қызметі</w:t>
            </w:r>
          </w:p>
        </w:tc>
        <w:tc>
          <w:tcPr>
            <w:tcW w:w="2410" w:type="dxa"/>
          </w:tcPr>
          <w:p w14:paraId="49D8C71A">
            <w:pPr>
              <w:pStyle w:val="10"/>
              <w:spacing w:before="48"/>
              <w:ind w:left="0"/>
              <w:rPr>
                <w:b/>
                <w:sz w:val="32"/>
              </w:rPr>
            </w:pPr>
          </w:p>
          <w:p w14:paraId="7CB09858">
            <w:pPr>
              <w:pStyle w:val="10"/>
              <w:rPr>
                <w:sz w:val="32"/>
              </w:rPr>
            </w:pPr>
            <w:r>
              <w:rPr>
                <w:spacing w:val="-2"/>
                <w:sz w:val="32"/>
              </w:rPr>
              <w:t>Тәрбиешілер</w:t>
            </w:r>
          </w:p>
        </w:tc>
      </w:tr>
      <w:tr w14:paraId="3D8A0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711" w:type="dxa"/>
          </w:tcPr>
          <w:p w14:paraId="4667CB29">
            <w:pPr>
              <w:pStyle w:val="10"/>
              <w:spacing w:line="359" w:lineRule="exact"/>
              <w:ind w:left="110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2552" w:type="dxa"/>
          </w:tcPr>
          <w:p w14:paraId="5BBFC7B8">
            <w:pPr>
              <w:pStyle w:val="10"/>
              <w:spacing w:before="45"/>
              <w:ind w:left="0"/>
              <w:rPr>
                <w:b/>
                <w:sz w:val="32"/>
              </w:rPr>
            </w:pPr>
          </w:p>
          <w:p w14:paraId="3D3A5BD4">
            <w:pPr>
              <w:pStyle w:val="10"/>
              <w:spacing w:before="1"/>
              <w:ind w:left="0" w:right="745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Қараша</w:t>
            </w:r>
          </w:p>
        </w:tc>
        <w:tc>
          <w:tcPr>
            <w:tcW w:w="4537" w:type="dxa"/>
          </w:tcPr>
          <w:p w14:paraId="2956E4D2">
            <w:pPr>
              <w:pStyle w:val="10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Кӛркем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 xml:space="preserve">әдебиет </w:t>
            </w:r>
            <w:r>
              <w:rPr>
                <w:spacing w:val="-2"/>
                <w:sz w:val="32"/>
              </w:rPr>
              <w:t>пәнінен</w:t>
            </w:r>
          </w:p>
          <w:p w14:paraId="0C24F3FF">
            <w:pPr>
              <w:pStyle w:val="10"/>
              <w:spacing w:before="2" w:line="420" w:lineRule="atLeast"/>
              <w:rPr>
                <w:sz w:val="32"/>
              </w:rPr>
            </w:pPr>
            <w:r>
              <w:rPr>
                <w:sz w:val="32"/>
              </w:rPr>
              <w:t>ұйымдастырылған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ашық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 xml:space="preserve">оқу </w:t>
            </w:r>
            <w:r>
              <w:rPr>
                <w:spacing w:val="-2"/>
                <w:sz w:val="32"/>
              </w:rPr>
              <w:t>қызметі</w:t>
            </w:r>
          </w:p>
        </w:tc>
        <w:tc>
          <w:tcPr>
            <w:tcW w:w="2410" w:type="dxa"/>
          </w:tcPr>
          <w:p w14:paraId="1B07576F">
            <w:pPr>
              <w:pStyle w:val="10"/>
              <w:spacing w:before="45"/>
              <w:ind w:left="0"/>
              <w:rPr>
                <w:b/>
                <w:sz w:val="32"/>
              </w:rPr>
            </w:pPr>
          </w:p>
          <w:p w14:paraId="61E08671">
            <w:pPr>
              <w:pStyle w:val="10"/>
              <w:spacing w:before="1"/>
              <w:rPr>
                <w:sz w:val="32"/>
              </w:rPr>
            </w:pPr>
            <w:r>
              <w:rPr>
                <w:spacing w:val="-2"/>
                <w:sz w:val="32"/>
              </w:rPr>
              <w:t>Тәрбиешілер</w:t>
            </w:r>
          </w:p>
        </w:tc>
      </w:tr>
      <w:tr w14:paraId="7DF88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711" w:type="dxa"/>
          </w:tcPr>
          <w:p w14:paraId="31ADDC67">
            <w:pPr>
              <w:pStyle w:val="10"/>
              <w:spacing w:line="359" w:lineRule="exact"/>
              <w:ind w:left="110"/>
              <w:rPr>
                <w:sz w:val="32"/>
              </w:rPr>
            </w:pPr>
            <w:r>
              <w:rPr>
                <w:spacing w:val="-10"/>
                <w:sz w:val="32"/>
              </w:rPr>
              <w:t>3</w:t>
            </w:r>
          </w:p>
        </w:tc>
        <w:tc>
          <w:tcPr>
            <w:tcW w:w="2552" w:type="dxa"/>
          </w:tcPr>
          <w:p w14:paraId="3FDD1030">
            <w:pPr>
              <w:pStyle w:val="10"/>
              <w:spacing w:before="45"/>
              <w:ind w:left="0"/>
              <w:rPr>
                <w:b/>
                <w:sz w:val="32"/>
              </w:rPr>
            </w:pPr>
          </w:p>
          <w:p w14:paraId="53A5EF80">
            <w:pPr>
              <w:pStyle w:val="10"/>
              <w:spacing w:before="1"/>
              <w:ind w:left="666"/>
              <w:rPr>
                <w:sz w:val="32"/>
              </w:rPr>
            </w:pPr>
            <w:r>
              <w:rPr>
                <w:spacing w:val="-2"/>
                <w:sz w:val="32"/>
              </w:rPr>
              <w:t>Ақпан</w:t>
            </w:r>
          </w:p>
        </w:tc>
        <w:tc>
          <w:tcPr>
            <w:tcW w:w="4537" w:type="dxa"/>
          </w:tcPr>
          <w:p w14:paraId="79795F18">
            <w:pPr>
              <w:pStyle w:val="10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Тіл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дамыту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пәнінен</w:t>
            </w:r>
          </w:p>
          <w:p w14:paraId="46D81229">
            <w:pPr>
              <w:pStyle w:val="10"/>
              <w:spacing w:before="2" w:line="420" w:lineRule="atLeast"/>
              <w:rPr>
                <w:sz w:val="32"/>
              </w:rPr>
            </w:pPr>
            <w:r>
              <w:rPr>
                <w:sz w:val="32"/>
              </w:rPr>
              <w:t>ұйымдастырылған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ашық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 xml:space="preserve">оқу </w:t>
            </w:r>
            <w:r>
              <w:rPr>
                <w:spacing w:val="-2"/>
                <w:sz w:val="32"/>
              </w:rPr>
              <w:t>қызметі</w:t>
            </w:r>
          </w:p>
        </w:tc>
        <w:tc>
          <w:tcPr>
            <w:tcW w:w="2410" w:type="dxa"/>
          </w:tcPr>
          <w:p w14:paraId="3F67C4FB">
            <w:pPr>
              <w:pStyle w:val="10"/>
              <w:spacing w:before="45"/>
              <w:ind w:left="0"/>
              <w:rPr>
                <w:b/>
                <w:sz w:val="32"/>
              </w:rPr>
            </w:pPr>
          </w:p>
          <w:p w14:paraId="70543C4C">
            <w:pPr>
              <w:pStyle w:val="10"/>
              <w:spacing w:before="1"/>
              <w:ind w:left="0" w:right="363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Тәрбиешілер</w:t>
            </w:r>
          </w:p>
        </w:tc>
      </w:tr>
      <w:tr w14:paraId="60486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711" w:type="dxa"/>
          </w:tcPr>
          <w:p w14:paraId="069A48B0">
            <w:pPr>
              <w:pStyle w:val="10"/>
              <w:spacing w:line="359" w:lineRule="exact"/>
              <w:ind w:left="110"/>
              <w:rPr>
                <w:sz w:val="32"/>
              </w:rPr>
            </w:pPr>
            <w:r>
              <w:rPr>
                <w:spacing w:val="-10"/>
                <w:sz w:val="32"/>
              </w:rPr>
              <w:t>4</w:t>
            </w:r>
          </w:p>
        </w:tc>
        <w:tc>
          <w:tcPr>
            <w:tcW w:w="2552" w:type="dxa"/>
          </w:tcPr>
          <w:p w14:paraId="10F2F2B3">
            <w:pPr>
              <w:pStyle w:val="10"/>
              <w:spacing w:before="45"/>
              <w:ind w:left="0"/>
              <w:rPr>
                <w:b/>
                <w:sz w:val="32"/>
              </w:rPr>
            </w:pPr>
          </w:p>
          <w:p w14:paraId="0C87D2D0">
            <w:pPr>
              <w:pStyle w:val="10"/>
              <w:spacing w:before="1"/>
              <w:ind w:left="0" w:right="750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Наурыз</w:t>
            </w:r>
          </w:p>
        </w:tc>
        <w:tc>
          <w:tcPr>
            <w:tcW w:w="4537" w:type="dxa"/>
          </w:tcPr>
          <w:p w14:paraId="56912037">
            <w:pPr>
              <w:pStyle w:val="10"/>
              <w:spacing w:line="276" w:lineRule="auto"/>
              <w:rPr>
                <w:sz w:val="32"/>
              </w:rPr>
            </w:pPr>
            <w:r>
              <w:rPr>
                <w:sz w:val="32"/>
              </w:rPr>
              <w:t>Ашық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кӛрсетілімдер: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ҰІӘ, ертеңгілік</w:t>
            </w:r>
            <w:r>
              <w:rPr>
                <w:spacing w:val="40"/>
                <w:sz w:val="32"/>
              </w:rPr>
              <w:t xml:space="preserve"> </w:t>
            </w:r>
            <w:r>
              <w:rPr>
                <w:sz w:val="32"/>
              </w:rPr>
              <w:t>жаттығулар</w:t>
            </w:r>
          </w:p>
        </w:tc>
        <w:tc>
          <w:tcPr>
            <w:tcW w:w="2410" w:type="dxa"/>
          </w:tcPr>
          <w:p w14:paraId="6DF9A352">
            <w:pPr>
              <w:pStyle w:val="10"/>
              <w:spacing w:line="276" w:lineRule="auto"/>
              <w:ind w:left="8"/>
              <w:jc w:val="center"/>
              <w:rPr>
                <w:sz w:val="32"/>
              </w:rPr>
            </w:pPr>
            <w:r>
              <w:rPr>
                <w:sz w:val="32"/>
              </w:rPr>
              <w:t>Музыка</w:t>
            </w:r>
            <w:r>
              <w:rPr>
                <w:spacing w:val="39"/>
                <w:sz w:val="32"/>
              </w:rPr>
              <w:t xml:space="preserve"> </w:t>
            </w:r>
            <w:r>
              <w:rPr>
                <w:sz w:val="32"/>
              </w:rPr>
              <w:t xml:space="preserve">пән </w:t>
            </w:r>
            <w:r>
              <w:rPr>
                <w:spacing w:val="-2"/>
                <w:sz w:val="32"/>
              </w:rPr>
              <w:t>мұғалімі,</w:t>
            </w:r>
          </w:p>
          <w:p w14:paraId="64C51E28">
            <w:pPr>
              <w:pStyle w:val="10"/>
              <w:ind w:left="8" w:right="3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Барлық</w:t>
            </w:r>
          </w:p>
          <w:p w14:paraId="65C721DA">
            <w:pPr>
              <w:pStyle w:val="10"/>
              <w:spacing w:before="47"/>
              <w:ind w:left="8" w:right="6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тәрбиешілер</w:t>
            </w:r>
          </w:p>
        </w:tc>
      </w:tr>
      <w:tr w14:paraId="74C593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711" w:type="dxa"/>
          </w:tcPr>
          <w:p w14:paraId="574A2885">
            <w:pPr>
              <w:pStyle w:val="10"/>
              <w:spacing w:line="359" w:lineRule="exact"/>
              <w:ind w:left="110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2552" w:type="dxa"/>
          </w:tcPr>
          <w:p w14:paraId="1A77D221">
            <w:pPr>
              <w:pStyle w:val="10"/>
              <w:spacing w:before="48"/>
              <w:ind w:left="0"/>
              <w:rPr>
                <w:b/>
                <w:sz w:val="32"/>
              </w:rPr>
            </w:pPr>
          </w:p>
          <w:p w14:paraId="32363C2F">
            <w:pPr>
              <w:pStyle w:val="10"/>
              <w:ind w:left="8" w:right="4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Сәуір</w:t>
            </w:r>
          </w:p>
        </w:tc>
        <w:tc>
          <w:tcPr>
            <w:tcW w:w="4537" w:type="dxa"/>
          </w:tcPr>
          <w:p w14:paraId="449023E6">
            <w:pPr>
              <w:pStyle w:val="10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Сауат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ашу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негіздері</w:t>
            </w:r>
          </w:p>
          <w:p w14:paraId="6ADFEFEA">
            <w:pPr>
              <w:pStyle w:val="10"/>
              <w:spacing w:before="5" w:line="420" w:lineRule="atLeast"/>
              <w:rPr>
                <w:sz w:val="32"/>
              </w:rPr>
            </w:pPr>
            <w:r>
              <w:rPr>
                <w:sz w:val="32"/>
              </w:rPr>
              <w:t>ұйымдастырылған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ашық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 xml:space="preserve">оқу </w:t>
            </w:r>
            <w:r>
              <w:rPr>
                <w:spacing w:val="-2"/>
                <w:sz w:val="32"/>
              </w:rPr>
              <w:t>қызметі</w:t>
            </w:r>
          </w:p>
        </w:tc>
        <w:tc>
          <w:tcPr>
            <w:tcW w:w="2410" w:type="dxa"/>
          </w:tcPr>
          <w:p w14:paraId="512344AA">
            <w:pPr>
              <w:pStyle w:val="10"/>
              <w:spacing w:before="48"/>
              <w:ind w:left="0"/>
              <w:rPr>
                <w:b/>
                <w:sz w:val="32"/>
              </w:rPr>
            </w:pPr>
          </w:p>
          <w:p w14:paraId="513C4B2B">
            <w:pPr>
              <w:pStyle w:val="10"/>
              <w:ind w:left="0" w:right="340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тәрбиешілер</w:t>
            </w:r>
          </w:p>
        </w:tc>
      </w:tr>
      <w:tr w14:paraId="530C4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711" w:type="dxa"/>
          </w:tcPr>
          <w:p w14:paraId="77DC72A8">
            <w:pPr>
              <w:pStyle w:val="10"/>
              <w:spacing w:line="359" w:lineRule="exact"/>
              <w:ind w:left="110"/>
              <w:rPr>
                <w:sz w:val="32"/>
              </w:rPr>
            </w:pPr>
            <w:r>
              <w:rPr>
                <w:spacing w:val="-10"/>
                <w:sz w:val="32"/>
              </w:rPr>
              <w:t>6</w:t>
            </w:r>
          </w:p>
        </w:tc>
        <w:tc>
          <w:tcPr>
            <w:tcW w:w="2552" w:type="dxa"/>
          </w:tcPr>
          <w:p w14:paraId="2877FF61">
            <w:pPr>
              <w:pStyle w:val="10"/>
              <w:spacing w:line="359" w:lineRule="exact"/>
              <w:ind w:left="0" w:right="792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Мамыр</w:t>
            </w:r>
          </w:p>
        </w:tc>
        <w:tc>
          <w:tcPr>
            <w:tcW w:w="4537" w:type="dxa"/>
          </w:tcPr>
          <w:p w14:paraId="376123F1">
            <w:pPr>
              <w:pStyle w:val="10"/>
              <w:spacing w:line="359" w:lineRule="exact"/>
              <w:ind w:left="3" w:right="118"/>
              <w:jc w:val="center"/>
              <w:rPr>
                <w:sz w:val="32"/>
              </w:rPr>
            </w:pPr>
            <w:r>
              <w:rPr>
                <w:sz w:val="32"/>
              </w:rPr>
              <w:t>Қорытынды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ашық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оқу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қызметі</w:t>
            </w:r>
          </w:p>
        </w:tc>
        <w:tc>
          <w:tcPr>
            <w:tcW w:w="2410" w:type="dxa"/>
          </w:tcPr>
          <w:p w14:paraId="43BF21C4">
            <w:pPr>
              <w:pStyle w:val="10"/>
              <w:spacing w:line="359" w:lineRule="exact"/>
              <w:ind w:left="8" w:right="3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Барлық</w:t>
            </w:r>
          </w:p>
          <w:p w14:paraId="0B569E1F">
            <w:pPr>
              <w:pStyle w:val="10"/>
              <w:spacing w:before="57"/>
              <w:ind w:left="8" w:right="2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педагогтар</w:t>
            </w:r>
          </w:p>
        </w:tc>
      </w:tr>
    </w:tbl>
    <w:p w14:paraId="62BF1C33">
      <w:pPr>
        <w:pStyle w:val="10"/>
        <w:spacing w:after="0"/>
        <w:jc w:val="center"/>
        <w:rPr>
          <w:sz w:val="32"/>
        </w:rPr>
        <w:sectPr>
          <w:pgSz w:w="11910" w:h="16840"/>
          <w:pgMar w:top="1380" w:right="425" w:bottom="280" w:left="566" w:header="720" w:footer="720" w:gutter="0"/>
          <w:pgBorders w:offsetFrom="page">
            <w:top w:val="thinThickThinSmallGap" w:color="000000" w:sz="24" w:space="24"/>
            <w:left w:val="thinThickThinSmallGap" w:color="000000" w:sz="24" w:space="24"/>
            <w:bottom w:val="thinThickThinSmallGap" w:color="000000" w:sz="24" w:space="24"/>
            <w:right w:val="thinThickThinSmallGap" w:color="000000" w:sz="24" w:space="24"/>
          </w:pgBorders>
          <w:cols w:space="720" w:num="1"/>
        </w:sectPr>
      </w:pPr>
    </w:p>
    <w:p w14:paraId="68729C48">
      <w:pPr>
        <w:pStyle w:val="3"/>
        <w:ind w:right="280"/>
        <w:jc w:val="center"/>
      </w:pPr>
      <w:r>
        <w:t>Жас</w:t>
      </w:r>
      <w:r>
        <w:rPr>
          <w:spacing w:val="-4"/>
        </w:rPr>
        <w:t xml:space="preserve"> </w:t>
      </w:r>
      <w:r>
        <w:t>мамандармен</w:t>
      </w:r>
      <w:r>
        <w:rPr>
          <w:spacing w:val="-1"/>
        </w:rPr>
        <w:t xml:space="preserve"> </w:t>
      </w:r>
      <w:r>
        <w:rPr>
          <w:spacing w:val="-4"/>
        </w:rPr>
        <w:t>жұмыс</w:t>
      </w:r>
    </w:p>
    <w:p w14:paraId="257C414E">
      <w:pPr>
        <w:spacing w:before="5"/>
        <w:ind w:left="0" w:right="280" w:firstLine="0"/>
        <w:jc w:val="center"/>
        <w:rPr>
          <w:rFonts w:ascii="Cambria"/>
          <w:b/>
          <w:sz w:val="28"/>
        </w:rPr>
      </w:pPr>
      <w:r>
        <w:rPr>
          <w:rFonts w:ascii="Cambria"/>
          <w:b/>
          <w:spacing w:val="-5"/>
          <w:sz w:val="28"/>
        </w:rPr>
        <w:t>1.4</w:t>
      </w:r>
    </w:p>
    <w:p w14:paraId="6581B22D">
      <w:pPr>
        <w:pStyle w:val="7"/>
        <w:rPr>
          <w:rFonts w:ascii="Cambria"/>
          <w:b/>
          <w:sz w:val="20"/>
        </w:rPr>
      </w:pPr>
    </w:p>
    <w:p w14:paraId="11A7A119">
      <w:pPr>
        <w:pStyle w:val="7"/>
        <w:rPr>
          <w:rFonts w:ascii="Cambria"/>
          <w:b/>
          <w:sz w:val="20"/>
        </w:rPr>
      </w:pPr>
    </w:p>
    <w:p w14:paraId="3B5F721B">
      <w:pPr>
        <w:pStyle w:val="7"/>
        <w:spacing w:before="117" w:after="1"/>
        <w:rPr>
          <w:rFonts w:ascii="Cambria"/>
          <w:b/>
          <w:sz w:val="20"/>
        </w:rPr>
      </w:pPr>
    </w:p>
    <w:tbl>
      <w:tblPr>
        <w:tblStyle w:val="6"/>
        <w:tblW w:w="0" w:type="auto"/>
        <w:tblInd w:w="57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5826"/>
        <w:gridCol w:w="1419"/>
        <w:gridCol w:w="1985"/>
      </w:tblGrid>
      <w:tr w14:paraId="0B89AD9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694" w:type="dxa"/>
          </w:tcPr>
          <w:p w14:paraId="5A21CC45">
            <w:pPr>
              <w:pStyle w:val="10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826" w:type="dxa"/>
          </w:tcPr>
          <w:p w14:paraId="5432706F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Жұмыс</w:t>
            </w:r>
            <w:r>
              <w:rPr>
                <w:spacing w:val="-2"/>
                <w:sz w:val="28"/>
              </w:rPr>
              <w:t xml:space="preserve"> мазмұны</w:t>
            </w:r>
          </w:p>
        </w:tc>
        <w:tc>
          <w:tcPr>
            <w:tcW w:w="1419" w:type="dxa"/>
          </w:tcPr>
          <w:p w14:paraId="08AFC283">
            <w:pPr>
              <w:pStyle w:val="10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Мерзімі</w:t>
            </w:r>
          </w:p>
        </w:tc>
        <w:tc>
          <w:tcPr>
            <w:tcW w:w="1985" w:type="dxa"/>
          </w:tcPr>
          <w:p w14:paraId="44ECB88E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Жауапты</w:t>
            </w:r>
          </w:p>
        </w:tc>
      </w:tr>
      <w:tr w14:paraId="6636B17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</w:trPr>
        <w:tc>
          <w:tcPr>
            <w:tcW w:w="694" w:type="dxa"/>
          </w:tcPr>
          <w:p w14:paraId="0511CDA5">
            <w:pPr>
              <w:pStyle w:val="10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826" w:type="dxa"/>
          </w:tcPr>
          <w:p w14:paraId="5E406003">
            <w:pPr>
              <w:pStyle w:val="1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Топтардағы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құжаттарды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рәсімдеу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бойынша әдістемелік кӛмек кӛрсету</w:t>
            </w:r>
          </w:p>
        </w:tc>
        <w:tc>
          <w:tcPr>
            <w:tcW w:w="1419" w:type="dxa"/>
          </w:tcPr>
          <w:p w14:paraId="4179A9A1">
            <w:pPr>
              <w:pStyle w:val="10"/>
              <w:spacing w:line="315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IX</w:t>
            </w:r>
          </w:p>
        </w:tc>
        <w:tc>
          <w:tcPr>
            <w:tcW w:w="1985" w:type="dxa"/>
          </w:tcPr>
          <w:p w14:paraId="10733588">
            <w:pPr>
              <w:pStyle w:val="10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Шығармашыл </w:t>
            </w:r>
            <w:r>
              <w:rPr>
                <w:sz w:val="28"/>
              </w:rPr>
              <w:t>ық топ</w:t>
            </w:r>
          </w:p>
        </w:tc>
      </w:tr>
      <w:tr w14:paraId="751509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694" w:type="dxa"/>
          </w:tcPr>
          <w:p w14:paraId="0F0C9DD8">
            <w:pPr>
              <w:pStyle w:val="10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826" w:type="dxa"/>
          </w:tcPr>
          <w:p w14:paraId="6AC0CF6A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Жаңа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бағдарламаларды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енгізу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бойынша</w:t>
            </w:r>
          </w:p>
          <w:p w14:paraId="333D63D8">
            <w:pPr>
              <w:pStyle w:val="10"/>
              <w:spacing w:before="50"/>
              <w:rPr>
                <w:sz w:val="28"/>
              </w:rPr>
            </w:pPr>
            <w:r>
              <w:rPr>
                <w:spacing w:val="-2"/>
                <w:sz w:val="28"/>
              </w:rPr>
              <w:t>кеңестер</w:t>
            </w:r>
          </w:p>
        </w:tc>
        <w:tc>
          <w:tcPr>
            <w:tcW w:w="1419" w:type="dxa"/>
          </w:tcPr>
          <w:p w14:paraId="036F52D5">
            <w:pPr>
              <w:pStyle w:val="10"/>
              <w:spacing w:line="315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IX</w:t>
            </w:r>
          </w:p>
        </w:tc>
        <w:tc>
          <w:tcPr>
            <w:tcW w:w="1985" w:type="dxa"/>
          </w:tcPr>
          <w:p w14:paraId="7F1CF373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әдіскер</w:t>
            </w:r>
          </w:p>
        </w:tc>
      </w:tr>
      <w:tr w14:paraId="508D00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694" w:type="dxa"/>
          </w:tcPr>
          <w:p w14:paraId="287AABA4">
            <w:pPr>
              <w:pStyle w:val="10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826" w:type="dxa"/>
          </w:tcPr>
          <w:p w14:paraId="4655CCBA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Оқу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қызметіне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дайындық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кеңестер</w:t>
            </w:r>
          </w:p>
        </w:tc>
        <w:tc>
          <w:tcPr>
            <w:tcW w:w="1419" w:type="dxa"/>
          </w:tcPr>
          <w:p w14:paraId="372C1AE4">
            <w:pPr>
              <w:pStyle w:val="10"/>
              <w:spacing w:line="276" w:lineRule="auto"/>
              <w:ind w:left="109" w:right="38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Жыл </w:t>
            </w:r>
            <w:r>
              <w:rPr>
                <w:spacing w:val="-2"/>
                <w:sz w:val="28"/>
              </w:rPr>
              <w:t>бойына</w:t>
            </w:r>
          </w:p>
        </w:tc>
        <w:tc>
          <w:tcPr>
            <w:tcW w:w="1985" w:type="dxa"/>
          </w:tcPr>
          <w:p w14:paraId="52B902CB">
            <w:pPr>
              <w:pStyle w:val="10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Шығармашыл </w:t>
            </w:r>
            <w:r>
              <w:rPr>
                <w:sz w:val="28"/>
              </w:rPr>
              <w:t>ық топ</w:t>
            </w:r>
          </w:p>
        </w:tc>
      </w:tr>
      <w:tr w14:paraId="578A6D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694" w:type="dxa"/>
          </w:tcPr>
          <w:p w14:paraId="651A73A9">
            <w:pPr>
              <w:pStyle w:val="10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826" w:type="dxa"/>
          </w:tcPr>
          <w:p w14:paraId="32098913">
            <w:pPr>
              <w:pStyle w:val="10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Оқу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қызметіне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күнтәртібіндегі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сәттерге ӛзара қатысу</w:t>
            </w:r>
          </w:p>
        </w:tc>
        <w:tc>
          <w:tcPr>
            <w:tcW w:w="1419" w:type="dxa"/>
          </w:tcPr>
          <w:p w14:paraId="024F6D68">
            <w:pPr>
              <w:pStyle w:val="10"/>
              <w:spacing w:line="278" w:lineRule="auto"/>
              <w:ind w:left="109" w:right="38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Жыл </w:t>
            </w:r>
            <w:r>
              <w:rPr>
                <w:spacing w:val="-2"/>
                <w:sz w:val="28"/>
              </w:rPr>
              <w:t>бойына</w:t>
            </w:r>
          </w:p>
        </w:tc>
        <w:tc>
          <w:tcPr>
            <w:tcW w:w="1985" w:type="dxa"/>
          </w:tcPr>
          <w:p w14:paraId="1401EDC7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әдіскер</w:t>
            </w:r>
          </w:p>
        </w:tc>
      </w:tr>
      <w:tr w14:paraId="356FE5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694" w:type="dxa"/>
          </w:tcPr>
          <w:p w14:paraId="465BF6CE">
            <w:pPr>
              <w:pStyle w:val="10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826" w:type="dxa"/>
          </w:tcPr>
          <w:p w14:paraId="03CFDF1F">
            <w:pPr>
              <w:pStyle w:val="10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Озық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іс-тәжірибен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ізерттеу,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аттестация сұрақтары, ӛз білімін жетілдіру</w:t>
            </w:r>
          </w:p>
        </w:tc>
        <w:tc>
          <w:tcPr>
            <w:tcW w:w="1419" w:type="dxa"/>
          </w:tcPr>
          <w:p w14:paraId="5561AE7C">
            <w:pPr>
              <w:pStyle w:val="10"/>
              <w:spacing w:line="278" w:lineRule="auto"/>
              <w:ind w:left="109" w:right="436"/>
              <w:rPr>
                <w:sz w:val="28"/>
              </w:rPr>
            </w:pPr>
            <w:r>
              <w:rPr>
                <w:spacing w:val="-2"/>
                <w:sz w:val="28"/>
              </w:rPr>
              <w:t>Тоқсан сайын</w:t>
            </w:r>
          </w:p>
        </w:tc>
        <w:tc>
          <w:tcPr>
            <w:tcW w:w="1985" w:type="dxa"/>
          </w:tcPr>
          <w:p w14:paraId="0110E2FA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әдіскер</w:t>
            </w:r>
          </w:p>
        </w:tc>
      </w:tr>
      <w:tr w14:paraId="05868D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6" w:hRule="atLeast"/>
        </w:trPr>
        <w:tc>
          <w:tcPr>
            <w:tcW w:w="694" w:type="dxa"/>
          </w:tcPr>
          <w:p w14:paraId="7B3F7EF6">
            <w:pPr>
              <w:pStyle w:val="10"/>
              <w:spacing w:line="317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826" w:type="dxa"/>
          </w:tcPr>
          <w:p w14:paraId="24C056C9">
            <w:pPr>
              <w:pStyle w:val="1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Ата-аналармен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жұмыс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жүргізу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бойынша </w:t>
            </w:r>
            <w:r>
              <w:rPr>
                <w:spacing w:val="-2"/>
                <w:sz w:val="28"/>
              </w:rPr>
              <w:t>кеңестер</w:t>
            </w:r>
          </w:p>
        </w:tc>
        <w:tc>
          <w:tcPr>
            <w:tcW w:w="1419" w:type="dxa"/>
          </w:tcPr>
          <w:p w14:paraId="65707F52">
            <w:pPr>
              <w:pStyle w:val="10"/>
              <w:spacing w:line="276" w:lineRule="auto"/>
              <w:ind w:left="109" w:right="436"/>
              <w:rPr>
                <w:sz w:val="28"/>
              </w:rPr>
            </w:pPr>
            <w:r>
              <w:rPr>
                <w:spacing w:val="-2"/>
                <w:sz w:val="28"/>
              </w:rPr>
              <w:t>Тоқсан сайын</w:t>
            </w:r>
          </w:p>
        </w:tc>
        <w:tc>
          <w:tcPr>
            <w:tcW w:w="1985" w:type="dxa"/>
          </w:tcPr>
          <w:p w14:paraId="779FE902">
            <w:pPr>
              <w:pStyle w:val="10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Шығармашыл </w:t>
            </w:r>
            <w:r>
              <w:rPr>
                <w:sz w:val="28"/>
              </w:rPr>
              <w:t>ық топ</w:t>
            </w:r>
          </w:p>
        </w:tc>
      </w:tr>
      <w:tr w14:paraId="0EF8CC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694" w:type="dxa"/>
          </w:tcPr>
          <w:p w14:paraId="1B8FC968">
            <w:pPr>
              <w:pStyle w:val="10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826" w:type="dxa"/>
          </w:tcPr>
          <w:p w14:paraId="31A64A01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Ұйымдастыру-педагогикалық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шараларды</w:t>
            </w:r>
          </w:p>
          <w:p w14:paraId="0DC7FB06">
            <w:pPr>
              <w:pStyle w:val="10"/>
              <w:spacing w:before="50"/>
              <w:rPr>
                <w:sz w:val="28"/>
              </w:rPr>
            </w:pPr>
            <w:r>
              <w:rPr>
                <w:sz w:val="28"/>
              </w:rPr>
              <w:t>жүргізу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әдістемелік кӛмек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кӛрсету</w:t>
            </w:r>
          </w:p>
        </w:tc>
        <w:tc>
          <w:tcPr>
            <w:tcW w:w="1419" w:type="dxa"/>
          </w:tcPr>
          <w:p w14:paraId="74401580">
            <w:pPr>
              <w:pStyle w:val="10"/>
              <w:spacing w:line="276" w:lineRule="auto"/>
              <w:ind w:left="109" w:right="173"/>
              <w:rPr>
                <w:sz w:val="28"/>
              </w:rPr>
            </w:pPr>
            <w:r>
              <w:rPr>
                <w:spacing w:val="-2"/>
                <w:sz w:val="28"/>
              </w:rPr>
              <w:t>Жылдық жоспар бойынша</w:t>
            </w:r>
          </w:p>
        </w:tc>
        <w:tc>
          <w:tcPr>
            <w:tcW w:w="1985" w:type="dxa"/>
          </w:tcPr>
          <w:p w14:paraId="333BB26F">
            <w:pPr>
              <w:pStyle w:val="10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Шығармашыл </w:t>
            </w:r>
            <w:r>
              <w:rPr>
                <w:sz w:val="28"/>
              </w:rPr>
              <w:t>ық топ</w:t>
            </w:r>
          </w:p>
        </w:tc>
      </w:tr>
    </w:tbl>
    <w:p w14:paraId="78AC36CA">
      <w:pPr>
        <w:pStyle w:val="10"/>
        <w:spacing w:after="0" w:line="278" w:lineRule="auto"/>
        <w:rPr>
          <w:sz w:val="28"/>
        </w:rPr>
        <w:sectPr>
          <w:pgSz w:w="11910" w:h="16840"/>
          <w:pgMar w:top="1500" w:right="425" w:bottom="280" w:left="566" w:header="720" w:footer="720" w:gutter="0"/>
          <w:pgBorders w:offsetFrom="page">
            <w:top w:val="thinThickThinSmallGap" w:color="000000" w:sz="24" w:space="24"/>
            <w:left w:val="thinThickThinSmallGap" w:color="000000" w:sz="24" w:space="24"/>
            <w:bottom w:val="thinThickThinSmallGap" w:color="000000" w:sz="24" w:space="24"/>
            <w:right w:val="thinThickThinSmallGap" w:color="000000" w:sz="24" w:space="24"/>
          </w:pgBorders>
          <w:cols w:space="720" w:num="1"/>
        </w:sectPr>
      </w:pPr>
    </w:p>
    <w:p w14:paraId="5302DFF1">
      <w:pPr>
        <w:pStyle w:val="3"/>
        <w:spacing w:before="72"/>
        <w:ind w:left="1244"/>
      </w:pPr>
      <w:r>
        <w:t>Іс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шаралар</w:t>
      </w:r>
    </w:p>
    <w:p w14:paraId="3963D960">
      <w:pPr>
        <w:pStyle w:val="7"/>
        <w:spacing w:before="320"/>
        <w:ind w:right="281"/>
        <w:jc w:val="center"/>
      </w:pPr>
      <w:r>
        <w:rPr>
          <w:spacing w:val="-5"/>
        </w:rPr>
        <w:t>1.5</w:t>
      </w:r>
    </w:p>
    <w:p w14:paraId="21EABF84">
      <w:pPr>
        <w:pStyle w:val="7"/>
        <w:spacing w:before="100"/>
        <w:rPr>
          <w:sz w:val="20"/>
        </w:rPr>
      </w:pPr>
    </w:p>
    <w:tbl>
      <w:tblPr>
        <w:tblStyle w:val="6"/>
        <w:tblW w:w="0" w:type="auto"/>
        <w:tblInd w:w="4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6"/>
        <w:gridCol w:w="2657"/>
        <w:gridCol w:w="1985"/>
        <w:gridCol w:w="3970"/>
      </w:tblGrid>
      <w:tr w14:paraId="5C4ED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586" w:type="dxa"/>
          </w:tcPr>
          <w:p w14:paraId="6185BA58">
            <w:pPr>
              <w:pStyle w:val="10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р/н</w:t>
            </w:r>
          </w:p>
        </w:tc>
        <w:tc>
          <w:tcPr>
            <w:tcW w:w="2657" w:type="dxa"/>
          </w:tcPr>
          <w:p w14:paraId="0E3480C6">
            <w:pPr>
              <w:pStyle w:val="10"/>
              <w:spacing w:line="315" w:lineRule="exact"/>
              <w:ind w:left="758"/>
              <w:rPr>
                <w:sz w:val="28"/>
              </w:rPr>
            </w:pPr>
            <w:r>
              <w:rPr>
                <w:spacing w:val="-2"/>
                <w:sz w:val="28"/>
              </w:rPr>
              <w:t>Мазмұны</w:t>
            </w:r>
          </w:p>
        </w:tc>
        <w:tc>
          <w:tcPr>
            <w:tcW w:w="1985" w:type="dxa"/>
          </w:tcPr>
          <w:p w14:paraId="5A72CD19">
            <w:pPr>
              <w:pStyle w:val="10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Уақыты</w:t>
            </w:r>
          </w:p>
        </w:tc>
        <w:tc>
          <w:tcPr>
            <w:tcW w:w="3970" w:type="dxa"/>
          </w:tcPr>
          <w:p w14:paraId="30BA2272">
            <w:pPr>
              <w:pStyle w:val="10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Жауапты</w:t>
            </w:r>
          </w:p>
        </w:tc>
      </w:tr>
      <w:tr w14:paraId="1BF180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586" w:type="dxa"/>
          </w:tcPr>
          <w:p w14:paraId="071E6B2D">
            <w:pPr>
              <w:pStyle w:val="10"/>
              <w:spacing w:line="315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657" w:type="dxa"/>
          </w:tcPr>
          <w:p w14:paraId="29B2A28A">
            <w:pPr>
              <w:pStyle w:val="10"/>
              <w:spacing w:line="315" w:lineRule="exact"/>
              <w:ind w:left="381"/>
              <w:rPr>
                <w:sz w:val="28"/>
              </w:rPr>
            </w:pPr>
            <w:r>
              <w:rPr>
                <w:sz w:val="28"/>
              </w:rPr>
              <w:t>Денсаулық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күні</w:t>
            </w:r>
          </w:p>
        </w:tc>
        <w:tc>
          <w:tcPr>
            <w:tcW w:w="1985" w:type="dxa"/>
          </w:tcPr>
          <w:p w14:paraId="3C1AA913">
            <w:pPr>
              <w:pStyle w:val="10"/>
              <w:spacing w:line="315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Қыркүйек</w:t>
            </w:r>
          </w:p>
        </w:tc>
        <w:tc>
          <w:tcPr>
            <w:tcW w:w="3970" w:type="dxa"/>
          </w:tcPr>
          <w:p w14:paraId="245A2B4D">
            <w:pPr>
              <w:pStyle w:val="10"/>
              <w:spacing w:line="278" w:lineRule="auto"/>
              <w:ind w:left="1210" w:firstLine="240"/>
              <w:rPr>
                <w:sz w:val="28"/>
              </w:rPr>
            </w:pPr>
            <w:r>
              <w:rPr>
                <w:spacing w:val="-2"/>
                <w:sz w:val="28"/>
              </w:rPr>
              <w:t>Медбике Тәрбиешілер</w:t>
            </w:r>
          </w:p>
        </w:tc>
      </w:tr>
      <w:tr w14:paraId="2DA02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3" w:hRule="atLeast"/>
        </w:trPr>
        <w:tc>
          <w:tcPr>
            <w:tcW w:w="586" w:type="dxa"/>
          </w:tcPr>
          <w:p w14:paraId="6BF189AC">
            <w:pPr>
              <w:pStyle w:val="10"/>
              <w:spacing w:line="315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657" w:type="dxa"/>
          </w:tcPr>
          <w:p w14:paraId="792E67E6">
            <w:pPr>
              <w:pStyle w:val="10"/>
              <w:spacing w:line="276" w:lineRule="auto"/>
              <w:ind w:left="482" w:hanging="375"/>
              <w:rPr>
                <w:sz w:val="28"/>
              </w:rPr>
            </w:pPr>
            <w:r>
              <w:rPr>
                <w:sz w:val="28"/>
              </w:rPr>
              <w:t>Ана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тілім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қуатым (тілдер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күніне</w:t>
            </w:r>
          </w:p>
          <w:p w14:paraId="794F5BF3">
            <w:pPr>
              <w:pStyle w:val="10"/>
              <w:ind w:left="746"/>
              <w:rPr>
                <w:sz w:val="28"/>
              </w:rPr>
            </w:pPr>
            <w:r>
              <w:rPr>
                <w:spacing w:val="-2"/>
                <w:sz w:val="28"/>
              </w:rPr>
              <w:t>арналған)</w:t>
            </w:r>
          </w:p>
        </w:tc>
        <w:tc>
          <w:tcPr>
            <w:tcW w:w="1985" w:type="dxa"/>
          </w:tcPr>
          <w:p w14:paraId="11BB389D">
            <w:pPr>
              <w:pStyle w:val="10"/>
              <w:spacing w:line="315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Қыркүйек</w:t>
            </w:r>
          </w:p>
        </w:tc>
        <w:tc>
          <w:tcPr>
            <w:tcW w:w="3970" w:type="dxa"/>
          </w:tcPr>
          <w:p w14:paraId="2C05847F">
            <w:pPr>
              <w:pStyle w:val="10"/>
              <w:spacing w:before="41"/>
              <w:ind w:left="0"/>
              <w:rPr>
                <w:sz w:val="28"/>
              </w:rPr>
            </w:pPr>
          </w:p>
          <w:p w14:paraId="509D96EF">
            <w:pPr>
              <w:pStyle w:val="10"/>
              <w:ind w:left="1519"/>
              <w:rPr>
                <w:sz w:val="28"/>
              </w:rPr>
            </w:pPr>
            <w:r>
              <w:rPr>
                <w:spacing w:val="-2"/>
                <w:sz w:val="28"/>
              </w:rPr>
              <w:t>Тәрбиешілер</w:t>
            </w:r>
          </w:p>
        </w:tc>
      </w:tr>
      <w:tr w14:paraId="595E7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6" w:hRule="atLeast"/>
        </w:trPr>
        <w:tc>
          <w:tcPr>
            <w:tcW w:w="586" w:type="dxa"/>
          </w:tcPr>
          <w:p w14:paraId="78ADB665">
            <w:pPr>
              <w:pStyle w:val="10"/>
              <w:spacing w:line="315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657" w:type="dxa"/>
          </w:tcPr>
          <w:p w14:paraId="5CB10A47">
            <w:pPr>
              <w:pStyle w:val="1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«Талаптыға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нұр </w:t>
            </w:r>
            <w:r>
              <w:rPr>
                <w:spacing w:val="-2"/>
                <w:sz w:val="28"/>
              </w:rPr>
              <w:t>жауар»</w:t>
            </w:r>
          </w:p>
          <w:p w14:paraId="031951BF">
            <w:pPr>
              <w:pStyle w:val="10"/>
              <w:spacing w:line="276" w:lineRule="auto"/>
              <w:ind w:left="746" w:hanging="569"/>
              <w:rPr>
                <w:sz w:val="28"/>
              </w:rPr>
            </w:pPr>
            <w:r>
              <w:rPr>
                <w:sz w:val="28"/>
              </w:rPr>
              <w:t>(мұғалімдер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күніне </w:t>
            </w:r>
            <w:r>
              <w:rPr>
                <w:spacing w:val="-2"/>
                <w:sz w:val="28"/>
              </w:rPr>
              <w:t>арналған)</w:t>
            </w:r>
          </w:p>
        </w:tc>
        <w:tc>
          <w:tcPr>
            <w:tcW w:w="1985" w:type="dxa"/>
          </w:tcPr>
          <w:p w14:paraId="742BF6C9">
            <w:pPr>
              <w:pStyle w:val="10"/>
              <w:spacing w:line="315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Қыркүйек</w:t>
            </w:r>
          </w:p>
        </w:tc>
        <w:tc>
          <w:tcPr>
            <w:tcW w:w="3970" w:type="dxa"/>
          </w:tcPr>
          <w:p w14:paraId="026D02BA">
            <w:pPr>
              <w:pStyle w:val="10"/>
              <w:spacing w:line="315" w:lineRule="exact"/>
              <w:ind w:left="1210"/>
              <w:rPr>
                <w:sz w:val="28"/>
              </w:rPr>
            </w:pPr>
            <w:r>
              <w:rPr>
                <w:spacing w:val="-2"/>
                <w:sz w:val="28"/>
              </w:rPr>
              <w:t>Тәрбиешілер</w:t>
            </w:r>
          </w:p>
        </w:tc>
      </w:tr>
      <w:tr w14:paraId="051CA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586" w:type="dxa"/>
          </w:tcPr>
          <w:p w14:paraId="39773B94">
            <w:pPr>
              <w:pStyle w:val="10"/>
              <w:spacing w:line="315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657" w:type="dxa"/>
          </w:tcPr>
          <w:p w14:paraId="57E28A1D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Күз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байлығы</w:t>
            </w:r>
          </w:p>
        </w:tc>
        <w:tc>
          <w:tcPr>
            <w:tcW w:w="1985" w:type="dxa"/>
          </w:tcPr>
          <w:p w14:paraId="441FB7C4">
            <w:pPr>
              <w:pStyle w:val="10"/>
              <w:spacing w:line="315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Қазан</w:t>
            </w:r>
          </w:p>
        </w:tc>
        <w:tc>
          <w:tcPr>
            <w:tcW w:w="3970" w:type="dxa"/>
          </w:tcPr>
          <w:p w14:paraId="7B529D50">
            <w:pPr>
              <w:pStyle w:val="10"/>
              <w:spacing w:line="315" w:lineRule="exact"/>
              <w:ind w:left="1210"/>
              <w:rPr>
                <w:sz w:val="28"/>
              </w:rPr>
            </w:pPr>
            <w:r>
              <w:rPr>
                <w:spacing w:val="-2"/>
                <w:sz w:val="28"/>
              </w:rPr>
              <w:t>Тәрбиешілер</w:t>
            </w:r>
          </w:p>
        </w:tc>
      </w:tr>
      <w:tr w14:paraId="0E800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586" w:type="dxa"/>
          </w:tcPr>
          <w:p w14:paraId="08AC77DF">
            <w:pPr>
              <w:pStyle w:val="10"/>
              <w:spacing w:line="315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657" w:type="dxa"/>
          </w:tcPr>
          <w:p w14:paraId="265D318C">
            <w:pPr>
              <w:pStyle w:val="10"/>
              <w:tabs>
                <w:tab w:val="left" w:pos="1767"/>
              </w:tabs>
              <w:spacing w:line="278" w:lineRule="auto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«Сиқыр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әлемі» </w:t>
            </w:r>
            <w:r>
              <w:rPr>
                <w:sz w:val="28"/>
              </w:rPr>
              <w:t>алаңды безендіру</w:t>
            </w:r>
          </w:p>
        </w:tc>
        <w:tc>
          <w:tcPr>
            <w:tcW w:w="1985" w:type="dxa"/>
          </w:tcPr>
          <w:p w14:paraId="649C596F">
            <w:pPr>
              <w:pStyle w:val="10"/>
              <w:spacing w:line="315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Қыс </w:t>
            </w:r>
            <w:r>
              <w:rPr>
                <w:spacing w:val="-2"/>
                <w:sz w:val="28"/>
              </w:rPr>
              <w:t>мезгілі</w:t>
            </w:r>
          </w:p>
        </w:tc>
        <w:tc>
          <w:tcPr>
            <w:tcW w:w="3970" w:type="dxa"/>
          </w:tcPr>
          <w:p w14:paraId="053FFEC6">
            <w:pPr>
              <w:pStyle w:val="10"/>
              <w:spacing w:line="315" w:lineRule="exact"/>
              <w:ind w:left="1210"/>
              <w:rPr>
                <w:sz w:val="28"/>
              </w:rPr>
            </w:pPr>
            <w:r>
              <w:rPr>
                <w:spacing w:val="-2"/>
                <w:sz w:val="28"/>
              </w:rPr>
              <w:t>Тәрбиешілер</w:t>
            </w:r>
          </w:p>
        </w:tc>
      </w:tr>
      <w:tr w14:paraId="4B682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1" w:hRule="atLeast"/>
        </w:trPr>
        <w:tc>
          <w:tcPr>
            <w:tcW w:w="586" w:type="dxa"/>
          </w:tcPr>
          <w:p w14:paraId="7BAF818F">
            <w:pPr>
              <w:pStyle w:val="10"/>
              <w:spacing w:line="315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657" w:type="dxa"/>
          </w:tcPr>
          <w:p w14:paraId="05845B79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Наурыз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мейрамы</w:t>
            </w:r>
          </w:p>
        </w:tc>
        <w:tc>
          <w:tcPr>
            <w:tcW w:w="1985" w:type="dxa"/>
          </w:tcPr>
          <w:p w14:paraId="40D34221">
            <w:pPr>
              <w:pStyle w:val="10"/>
              <w:spacing w:line="315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Наурыз</w:t>
            </w:r>
          </w:p>
        </w:tc>
        <w:tc>
          <w:tcPr>
            <w:tcW w:w="3970" w:type="dxa"/>
          </w:tcPr>
          <w:p w14:paraId="38C43D33">
            <w:pPr>
              <w:pStyle w:val="10"/>
              <w:spacing w:line="315" w:lineRule="exact"/>
              <w:ind w:left="1210"/>
              <w:rPr>
                <w:sz w:val="28"/>
              </w:rPr>
            </w:pPr>
            <w:r>
              <w:rPr>
                <w:spacing w:val="-2"/>
                <w:sz w:val="28"/>
              </w:rPr>
              <w:t>Тәрбиешілер</w:t>
            </w:r>
          </w:p>
        </w:tc>
      </w:tr>
    </w:tbl>
    <w:p w14:paraId="05702C70">
      <w:pPr>
        <w:pStyle w:val="10"/>
        <w:spacing w:after="0" w:line="315" w:lineRule="exact"/>
        <w:rPr>
          <w:sz w:val="28"/>
        </w:rPr>
        <w:sectPr>
          <w:pgSz w:w="11910" w:h="16840"/>
          <w:pgMar w:top="1360" w:right="425" w:bottom="280" w:left="566" w:header="720" w:footer="720" w:gutter="0"/>
          <w:pgBorders w:offsetFrom="page">
            <w:top w:val="thinThickThinSmallGap" w:color="000000" w:sz="24" w:space="24"/>
            <w:left w:val="thinThickThinSmallGap" w:color="000000" w:sz="24" w:space="24"/>
            <w:bottom w:val="thinThickThinSmallGap" w:color="000000" w:sz="24" w:space="24"/>
            <w:right w:val="thinThickThinSmallGap" w:color="000000" w:sz="24" w:space="24"/>
          </w:pgBorders>
          <w:cols w:space="720" w:num="1"/>
        </w:sectPr>
      </w:pPr>
    </w:p>
    <w:p w14:paraId="12509B5D">
      <w:pPr>
        <w:pStyle w:val="4"/>
        <w:spacing w:before="72"/>
        <w:ind w:right="279"/>
      </w:pPr>
      <w:r>
        <w:t>Әдістемелік</w:t>
      </w:r>
      <w:r>
        <w:rPr>
          <w:spacing w:val="-10"/>
        </w:rPr>
        <w:t xml:space="preserve"> </w:t>
      </w:r>
      <w:r>
        <w:t>кабинеттің</w:t>
      </w:r>
      <w:r>
        <w:rPr>
          <w:spacing w:val="-10"/>
        </w:rPr>
        <w:t xml:space="preserve"> </w:t>
      </w:r>
      <w:r>
        <w:rPr>
          <w:spacing w:val="-2"/>
        </w:rPr>
        <w:t>жұмысы</w:t>
      </w:r>
    </w:p>
    <w:p w14:paraId="70925DD4">
      <w:pPr>
        <w:pStyle w:val="7"/>
        <w:spacing w:before="22"/>
        <w:rPr>
          <w:b/>
          <w:sz w:val="20"/>
        </w:rPr>
      </w:pPr>
    </w:p>
    <w:tbl>
      <w:tblPr>
        <w:tblStyle w:val="6"/>
        <w:tblW w:w="0" w:type="auto"/>
        <w:tblInd w:w="29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6284"/>
        <w:gridCol w:w="1697"/>
        <w:gridCol w:w="1622"/>
      </w:tblGrid>
      <w:tr w14:paraId="4B7220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62" w:type="dxa"/>
          </w:tcPr>
          <w:p w14:paraId="6D82DBC6">
            <w:pPr>
              <w:pStyle w:val="10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14:paraId="348D042F">
            <w:pPr>
              <w:pStyle w:val="10"/>
              <w:spacing w:before="50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р/с</w:t>
            </w:r>
          </w:p>
        </w:tc>
        <w:tc>
          <w:tcPr>
            <w:tcW w:w="6284" w:type="dxa"/>
          </w:tcPr>
          <w:p w14:paraId="2C1BEE28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Жұмысмазмұны</w:t>
            </w:r>
          </w:p>
        </w:tc>
        <w:tc>
          <w:tcPr>
            <w:tcW w:w="1697" w:type="dxa"/>
          </w:tcPr>
          <w:p w14:paraId="417C0A45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Мерзімі</w:t>
            </w:r>
          </w:p>
        </w:tc>
        <w:tc>
          <w:tcPr>
            <w:tcW w:w="1622" w:type="dxa"/>
          </w:tcPr>
          <w:p w14:paraId="3EA05DA6">
            <w:pPr>
              <w:pStyle w:val="10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Жауапты</w:t>
            </w:r>
          </w:p>
        </w:tc>
      </w:tr>
      <w:tr w14:paraId="1AFDF4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562" w:type="dxa"/>
          </w:tcPr>
          <w:p w14:paraId="4F59FD51">
            <w:pPr>
              <w:pStyle w:val="10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84" w:type="dxa"/>
          </w:tcPr>
          <w:p w14:paraId="05222C60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Кабинетті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конспектілермен,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әдістемелік</w:t>
            </w:r>
          </w:p>
          <w:p w14:paraId="6487D489">
            <w:pPr>
              <w:pStyle w:val="10"/>
              <w:spacing w:before="2" w:line="370" w:lineRule="atLeast"/>
              <w:rPr>
                <w:sz w:val="28"/>
              </w:rPr>
            </w:pPr>
            <w:r>
              <w:rPr>
                <w:sz w:val="28"/>
              </w:rPr>
              <w:t>жоспарлар,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әдебиеттер,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сценарийлармен жабдықтауды жалғастыру.</w:t>
            </w:r>
          </w:p>
        </w:tc>
        <w:tc>
          <w:tcPr>
            <w:tcW w:w="1697" w:type="dxa"/>
          </w:tcPr>
          <w:p w14:paraId="36BA4A0C">
            <w:pPr>
              <w:pStyle w:val="10"/>
              <w:spacing w:before="42"/>
              <w:ind w:left="0"/>
              <w:rPr>
                <w:b/>
                <w:sz w:val="28"/>
              </w:rPr>
            </w:pPr>
          </w:p>
          <w:p w14:paraId="7FFA614E">
            <w:pPr>
              <w:pStyle w:val="10"/>
              <w:rPr>
                <w:sz w:val="28"/>
              </w:rPr>
            </w:pPr>
            <w:r>
              <w:rPr>
                <w:spacing w:val="-2"/>
                <w:sz w:val="28"/>
              </w:rPr>
              <w:t>жылбойына</w:t>
            </w:r>
          </w:p>
        </w:tc>
        <w:tc>
          <w:tcPr>
            <w:tcW w:w="1622" w:type="dxa"/>
          </w:tcPr>
          <w:p w14:paraId="3637BF54">
            <w:pPr>
              <w:pStyle w:val="10"/>
              <w:spacing w:before="42"/>
              <w:ind w:left="0"/>
              <w:rPr>
                <w:b/>
                <w:sz w:val="28"/>
              </w:rPr>
            </w:pPr>
          </w:p>
          <w:p w14:paraId="1F9956E0">
            <w:pPr>
              <w:pStyle w:val="10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әдіскер</w:t>
            </w:r>
          </w:p>
        </w:tc>
      </w:tr>
      <w:tr w14:paraId="6FD6E9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562" w:type="dxa"/>
          </w:tcPr>
          <w:p w14:paraId="650AA814">
            <w:pPr>
              <w:pStyle w:val="10"/>
              <w:spacing w:line="317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284" w:type="dxa"/>
          </w:tcPr>
          <w:p w14:paraId="3FD90D14">
            <w:pPr>
              <w:pStyle w:val="10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Кабинетті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жаңа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оқу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жылына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дайындау.</w:t>
            </w:r>
          </w:p>
        </w:tc>
        <w:tc>
          <w:tcPr>
            <w:tcW w:w="1697" w:type="dxa"/>
          </w:tcPr>
          <w:p w14:paraId="1056F9B5">
            <w:pPr>
              <w:pStyle w:val="10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VIII,</w:t>
            </w:r>
            <w:r>
              <w:rPr>
                <w:spacing w:val="-5"/>
                <w:sz w:val="28"/>
              </w:rPr>
              <w:t xml:space="preserve"> IX</w:t>
            </w:r>
          </w:p>
        </w:tc>
        <w:tc>
          <w:tcPr>
            <w:tcW w:w="1622" w:type="dxa"/>
          </w:tcPr>
          <w:p w14:paraId="4EF36B26">
            <w:pPr>
              <w:pStyle w:val="10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әдіскер</w:t>
            </w:r>
          </w:p>
        </w:tc>
      </w:tr>
      <w:tr w14:paraId="5EDF8D0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562" w:type="dxa"/>
            <w:vMerge w:val="restart"/>
          </w:tcPr>
          <w:p w14:paraId="2431D043">
            <w:pPr>
              <w:pStyle w:val="10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284" w:type="dxa"/>
          </w:tcPr>
          <w:p w14:paraId="6F50F105">
            <w:pPr>
              <w:pStyle w:val="1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Жасақтау: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пән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мұғалімдері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жүргізетін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сабақ </w:t>
            </w:r>
            <w:r>
              <w:rPr>
                <w:spacing w:val="-2"/>
                <w:sz w:val="28"/>
              </w:rPr>
              <w:t>кестесін;</w:t>
            </w:r>
          </w:p>
          <w:p w14:paraId="3A971F48">
            <w:pPr>
              <w:pStyle w:val="10"/>
              <w:numPr>
                <w:ilvl w:val="0"/>
                <w:numId w:val="1"/>
              </w:numPr>
              <w:tabs>
                <w:tab w:val="left" w:pos="269"/>
              </w:tabs>
              <w:spacing w:before="0" w:after="0" w:line="276" w:lineRule="auto"/>
              <w:ind w:left="107" w:right="145" w:firstLine="0"/>
              <w:jc w:val="left"/>
              <w:rPr>
                <w:sz w:val="28"/>
              </w:rPr>
            </w:pPr>
            <w:r>
              <w:rPr>
                <w:sz w:val="28"/>
              </w:rPr>
              <w:t>«Оқу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жылына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жақсы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дайындық»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байкауының </w:t>
            </w:r>
            <w:r>
              <w:rPr>
                <w:spacing w:val="-2"/>
                <w:sz w:val="28"/>
              </w:rPr>
              <w:t>шартын;</w:t>
            </w:r>
          </w:p>
          <w:p w14:paraId="13E687AE">
            <w:pPr>
              <w:pStyle w:val="10"/>
              <w:numPr>
                <w:ilvl w:val="0"/>
                <w:numId w:val="1"/>
              </w:numPr>
              <w:tabs>
                <w:tab w:val="left" w:pos="269"/>
              </w:tabs>
              <w:spacing w:before="0" w:after="0" w:line="321" w:lineRule="exact"/>
              <w:ind w:left="269" w:right="0" w:hanging="162"/>
              <w:jc w:val="left"/>
              <w:rPr>
                <w:sz w:val="28"/>
              </w:rPr>
            </w:pPr>
            <w:r>
              <w:rPr>
                <w:sz w:val="28"/>
              </w:rPr>
              <w:t>жоспарлау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ұсыныстарды;</w:t>
            </w:r>
          </w:p>
          <w:p w14:paraId="5620058F">
            <w:pPr>
              <w:pStyle w:val="10"/>
              <w:numPr>
                <w:ilvl w:val="0"/>
                <w:numId w:val="1"/>
              </w:numPr>
              <w:tabs>
                <w:tab w:val="left" w:pos="269"/>
              </w:tabs>
              <w:spacing w:before="44" w:after="0" w:line="240" w:lineRule="auto"/>
              <w:ind w:left="269" w:right="0" w:hanging="162"/>
              <w:jc w:val="left"/>
              <w:rPr>
                <w:sz w:val="28"/>
              </w:rPr>
            </w:pPr>
            <w:r>
              <w:rPr>
                <w:sz w:val="28"/>
              </w:rPr>
              <w:t>сауықтыру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жұмысы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ұсыныстарды.</w:t>
            </w:r>
          </w:p>
        </w:tc>
        <w:tc>
          <w:tcPr>
            <w:tcW w:w="1697" w:type="dxa"/>
          </w:tcPr>
          <w:p w14:paraId="75D3625F">
            <w:pPr>
              <w:pStyle w:val="10"/>
              <w:ind w:left="0"/>
              <w:rPr>
                <w:b/>
                <w:sz w:val="28"/>
              </w:rPr>
            </w:pPr>
          </w:p>
          <w:p w14:paraId="1BFEC034">
            <w:pPr>
              <w:pStyle w:val="10"/>
              <w:spacing w:before="275"/>
              <w:ind w:left="0"/>
              <w:rPr>
                <w:b/>
                <w:sz w:val="28"/>
              </w:rPr>
            </w:pPr>
          </w:p>
          <w:p w14:paraId="2EBC70EB">
            <w:pPr>
              <w:pStyle w:val="10"/>
              <w:rPr>
                <w:sz w:val="28"/>
              </w:rPr>
            </w:pPr>
            <w:r>
              <w:rPr>
                <w:spacing w:val="-5"/>
                <w:sz w:val="28"/>
              </w:rPr>
              <w:t>IX</w:t>
            </w:r>
          </w:p>
        </w:tc>
        <w:tc>
          <w:tcPr>
            <w:tcW w:w="1622" w:type="dxa"/>
          </w:tcPr>
          <w:p w14:paraId="7EA76235">
            <w:pPr>
              <w:pStyle w:val="10"/>
              <w:ind w:left="0"/>
              <w:rPr>
                <w:b/>
                <w:sz w:val="28"/>
              </w:rPr>
            </w:pPr>
          </w:p>
          <w:p w14:paraId="1B17A397">
            <w:pPr>
              <w:pStyle w:val="10"/>
              <w:spacing w:before="90"/>
              <w:ind w:left="0"/>
              <w:rPr>
                <w:b/>
                <w:sz w:val="28"/>
              </w:rPr>
            </w:pPr>
          </w:p>
          <w:p w14:paraId="2AC61332">
            <w:pPr>
              <w:pStyle w:val="10"/>
              <w:spacing w:before="1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әдіскер</w:t>
            </w:r>
          </w:p>
        </w:tc>
      </w:tr>
      <w:tr w14:paraId="70193F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7A147C0B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</w:tcPr>
          <w:p w14:paraId="409C7E38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тәрбиешілерге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арналған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жаднама:</w:t>
            </w:r>
          </w:p>
          <w:p w14:paraId="79EB67E9">
            <w:pPr>
              <w:pStyle w:val="10"/>
              <w:tabs>
                <w:tab w:val="left" w:pos="2968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кешенді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сауықтыру;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оқу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аймағын </w:t>
            </w:r>
            <w:r>
              <w:rPr>
                <w:spacing w:val="-2"/>
                <w:sz w:val="28"/>
              </w:rPr>
              <w:t>жабдықтау.</w:t>
            </w:r>
          </w:p>
        </w:tc>
        <w:tc>
          <w:tcPr>
            <w:tcW w:w="1697" w:type="dxa"/>
          </w:tcPr>
          <w:p w14:paraId="71C3D000">
            <w:pPr>
              <w:pStyle w:val="10"/>
              <w:spacing w:before="177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622" w:type="dxa"/>
          </w:tcPr>
          <w:p w14:paraId="27060CB5">
            <w:pPr>
              <w:pStyle w:val="10"/>
              <w:spacing w:before="177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Әдіскер</w:t>
            </w:r>
          </w:p>
        </w:tc>
      </w:tr>
      <w:tr w14:paraId="26462C8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562" w:type="dxa"/>
          </w:tcPr>
          <w:p w14:paraId="1192A161">
            <w:pPr>
              <w:pStyle w:val="10"/>
              <w:spacing w:before="40"/>
              <w:ind w:left="0"/>
              <w:rPr>
                <w:b/>
                <w:sz w:val="28"/>
              </w:rPr>
            </w:pPr>
          </w:p>
          <w:p w14:paraId="77AAC83C">
            <w:pPr>
              <w:pStyle w:val="10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284" w:type="dxa"/>
          </w:tcPr>
          <w:p w14:paraId="51C9DACE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табиғат-зерттеу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бұрышының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байқауы;</w:t>
            </w:r>
          </w:p>
          <w:p w14:paraId="107C79EB">
            <w:pPr>
              <w:pStyle w:val="10"/>
              <w:spacing w:before="11" w:line="372" w:lineRule="exact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жас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ерекшеліктері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әдебиеттерді </w:t>
            </w:r>
            <w:r>
              <w:rPr>
                <w:spacing w:val="-2"/>
                <w:sz w:val="28"/>
              </w:rPr>
              <w:t>толықтыру.</w:t>
            </w:r>
          </w:p>
        </w:tc>
        <w:tc>
          <w:tcPr>
            <w:tcW w:w="1697" w:type="dxa"/>
          </w:tcPr>
          <w:p w14:paraId="2790B134">
            <w:pPr>
              <w:pStyle w:val="10"/>
              <w:spacing w:before="40"/>
              <w:ind w:left="0"/>
              <w:rPr>
                <w:b/>
                <w:sz w:val="28"/>
              </w:rPr>
            </w:pPr>
          </w:p>
          <w:p w14:paraId="6585273A">
            <w:pPr>
              <w:pStyle w:val="10"/>
              <w:rPr>
                <w:sz w:val="28"/>
              </w:rPr>
            </w:pPr>
            <w:r>
              <w:rPr>
                <w:spacing w:val="-2"/>
                <w:sz w:val="28"/>
              </w:rPr>
              <w:t>Қаңтар</w:t>
            </w:r>
          </w:p>
        </w:tc>
        <w:tc>
          <w:tcPr>
            <w:tcW w:w="1622" w:type="dxa"/>
          </w:tcPr>
          <w:p w14:paraId="45C29B89">
            <w:pPr>
              <w:pStyle w:val="10"/>
              <w:spacing w:before="40"/>
              <w:ind w:left="0"/>
              <w:rPr>
                <w:b/>
                <w:sz w:val="28"/>
              </w:rPr>
            </w:pPr>
          </w:p>
          <w:p w14:paraId="767922E7">
            <w:pPr>
              <w:pStyle w:val="10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әдіскер</w:t>
            </w:r>
          </w:p>
        </w:tc>
      </w:tr>
      <w:tr w14:paraId="6E390D0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562" w:type="dxa"/>
          </w:tcPr>
          <w:p w14:paraId="24AF0AEC">
            <w:pPr>
              <w:pStyle w:val="10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284" w:type="dxa"/>
          </w:tcPr>
          <w:p w14:paraId="5DE8284C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«Бала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балабақша»,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«Мектепке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дейінгі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тәрбие</w:t>
            </w:r>
          </w:p>
          <w:p w14:paraId="7B8661C8">
            <w:pPr>
              <w:pStyle w:val="10"/>
              <w:spacing w:before="47"/>
              <w:rPr>
                <w:sz w:val="28"/>
              </w:rPr>
            </w:pPr>
            <w:r>
              <w:rPr>
                <w:sz w:val="28"/>
              </w:rPr>
              <w:t>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«МДҰ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басшысының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анықтамалығы»,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«Ӛзін-</w:t>
            </w:r>
          </w:p>
          <w:p w14:paraId="7DA9164F">
            <w:pPr>
              <w:pStyle w:val="10"/>
              <w:spacing w:before="2" w:line="370" w:lineRule="atLeast"/>
              <w:rPr>
                <w:sz w:val="28"/>
              </w:rPr>
            </w:pPr>
            <w:r>
              <w:rPr>
                <w:sz w:val="28"/>
              </w:rPr>
              <w:t>ӛзітану»,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«Ұстаздар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газеті»,журналдары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 газеттер бойынша картотеканы ресімдеу.</w:t>
            </w:r>
          </w:p>
        </w:tc>
        <w:tc>
          <w:tcPr>
            <w:tcW w:w="1697" w:type="dxa"/>
          </w:tcPr>
          <w:p w14:paraId="0B8AE0D1">
            <w:pPr>
              <w:pStyle w:val="10"/>
              <w:spacing w:before="227"/>
              <w:ind w:left="0"/>
              <w:rPr>
                <w:b/>
                <w:sz w:val="28"/>
              </w:rPr>
            </w:pPr>
          </w:p>
          <w:p w14:paraId="2ADE6ECB">
            <w:pPr>
              <w:pStyle w:val="10"/>
              <w:spacing w:before="1"/>
              <w:rPr>
                <w:sz w:val="28"/>
              </w:rPr>
            </w:pPr>
            <w:r>
              <w:rPr>
                <w:sz w:val="28"/>
              </w:rPr>
              <w:t xml:space="preserve">Жыл </w:t>
            </w:r>
            <w:r>
              <w:rPr>
                <w:spacing w:val="-4"/>
                <w:sz w:val="28"/>
              </w:rPr>
              <w:t>бойы</w:t>
            </w:r>
          </w:p>
        </w:tc>
        <w:tc>
          <w:tcPr>
            <w:tcW w:w="1622" w:type="dxa"/>
          </w:tcPr>
          <w:p w14:paraId="50063AD4">
            <w:pPr>
              <w:pStyle w:val="10"/>
              <w:spacing w:before="40"/>
              <w:ind w:left="0"/>
              <w:rPr>
                <w:b/>
                <w:sz w:val="28"/>
              </w:rPr>
            </w:pPr>
          </w:p>
          <w:p w14:paraId="170A05A7">
            <w:pPr>
              <w:pStyle w:val="10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әдіскер</w:t>
            </w:r>
          </w:p>
        </w:tc>
      </w:tr>
    </w:tbl>
    <w:p w14:paraId="644D9500"/>
    <w:sectPr>
      <w:pgSz w:w="11910" w:h="16840"/>
      <w:pgMar w:top="1040" w:right="425" w:bottom="280" w:left="566" w:header="720" w:footer="720" w:gutter="0"/>
      <w:pgBorders w:offsetFrom="page">
        <w:top w:val="thinThickThinSmallGap" w:color="000000" w:sz="24" w:space="24"/>
        <w:left w:val="thinThickThinSmallGap" w:color="000000" w:sz="24" w:space="24"/>
        <w:bottom w:val="thinThickThinSmallGap" w:color="000000" w:sz="24" w:space="24"/>
        <w:right w:val="thinThickThinSmallGap" w:color="000000" w:sz="24" w:space="24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1"/>
    <w:family w:val="roman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1"/>
    <w:family w:val="roman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107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716" w:hanging="164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332" w:hanging="164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949" w:hanging="164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565" w:hanging="164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182" w:hanging="164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3798" w:hanging="164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414" w:hanging="164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031" w:hanging="164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0E908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kk-KZ" w:eastAsia="en-US" w:bidi="ar-SA"/>
    </w:rPr>
  </w:style>
  <w:style w:type="paragraph" w:styleId="2">
    <w:name w:val="heading 1"/>
    <w:basedOn w:val="1"/>
    <w:qFormat/>
    <w:uiPriority w:val="1"/>
    <w:pPr>
      <w:spacing w:before="1"/>
      <w:ind w:left="-1" w:right="282"/>
      <w:jc w:val="center"/>
      <w:outlineLvl w:val="1"/>
    </w:pPr>
    <w:rPr>
      <w:rFonts w:ascii="Times New Roman" w:hAnsi="Times New Roman" w:eastAsia="Times New Roman" w:cs="Times New Roman"/>
      <w:b/>
      <w:bCs/>
      <w:sz w:val="40"/>
      <w:szCs w:val="40"/>
      <w:lang w:val="kk-KZ" w:eastAsia="en-US" w:bidi="ar-SA"/>
    </w:rPr>
  </w:style>
  <w:style w:type="paragraph" w:styleId="3">
    <w:name w:val="heading 2"/>
    <w:basedOn w:val="1"/>
    <w:qFormat/>
    <w:uiPriority w:val="1"/>
    <w:pPr>
      <w:spacing w:before="69"/>
      <w:outlineLvl w:val="2"/>
    </w:pPr>
    <w:rPr>
      <w:rFonts w:ascii="Times New Roman" w:hAnsi="Times New Roman" w:eastAsia="Times New Roman" w:cs="Times New Roman"/>
      <w:sz w:val="40"/>
      <w:szCs w:val="40"/>
      <w:lang w:val="kk-KZ" w:eastAsia="en-US" w:bidi="ar-SA"/>
    </w:rPr>
  </w:style>
  <w:style w:type="paragraph" w:styleId="4">
    <w:name w:val="heading 3"/>
    <w:basedOn w:val="1"/>
    <w:qFormat/>
    <w:uiPriority w:val="1"/>
    <w:pPr>
      <w:ind w:right="281"/>
      <w:jc w:val="center"/>
      <w:outlineLvl w:val="3"/>
    </w:pPr>
    <w:rPr>
      <w:rFonts w:ascii="Times New Roman" w:hAnsi="Times New Roman" w:eastAsia="Times New Roman" w:cs="Times New Roman"/>
      <w:b/>
      <w:bCs/>
      <w:sz w:val="28"/>
      <w:szCs w:val="28"/>
      <w:lang w:val="kk-KZ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kk-KZ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kk-KZ" w:eastAsia="en-US" w:bidi="ar-SA"/>
    </w:rPr>
  </w:style>
  <w:style w:type="paragraph" w:customStyle="1" w:styleId="10">
    <w:name w:val="Table Paragraph"/>
    <w:basedOn w:val="1"/>
    <w:qFormat/>
    <w:uiPriority w:val="1"/>
    <w:pPr>
      <w:ind w:left="107"/>
    </w:pPr>
    <w:rPr>
      <w:rFonts w:ascii="Times New Roman" w:hAnsi="Times New Roman" w:eastAsia="Times New Roman" w:cs="Times New Roman"/>
      <w:lang w:val="kk-K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314</Words>
  <Characters>2271</Characters>
  <TotalTime>1</TotalTime>
  <ScaleCrop>false</ScaleCrop>
  <LinksUpToDate>false</LinksUpToDate>
  <CharactersWithSpaces>2463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2026-06-24T14:54:00Z</dcterms:created>
  <dc:creator>Market Mechta</dc:creator>
  <cp:lastModifiedBy>User</cp:lastModifiedBy>
  <dcterms:modified xsi:type="dcterms:W3CDTF">2026-06-24T15:02:11Z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2026-01-16T00:00:00Z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2026-06-24T00:00:00Z</vt:filetime>
  </property>
  <property fmtid="{D5CDD505-2E9C-101B-9397-08002B2CF9AE}" pid="6" name="Producer">
    <vt:lpwstr>Microsoft® Word 2010</vt:lpwstr>
  </property>
  <property fmtid="{D5CDD505-2E9C-101B-9397-08002B2CF9AE}" pid="7" name="KSOTemplateDocerSaveRecord">
    <vt:lpwstr>eyJoZGlkIjoiMWNmYjkwNmViOTJiMjk5MmI1MGVmNDMzMTgyZjI5MzUifQ==</vt:lpwstr>
  </property>
  <property fmtid="{D5CDD505-2E9C-101B-9397-08002B2CF9AE}" pid="8" name="KSOProductBuildVer">
    <vt:lpwstr>1049-12.1.0.26880</vt:lpwstr>
  </property>
  <property fmtid="{D5CDD505-2E9C-101B-9397-08002B2CF9AE}" pid="9" name="ICV">
    <vt:lpwstr>728BEB0AB66F429A895F6F47B6E7F465_13</vt:lpwstr>
  </property>
</Properties>
</file>